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B397F" w14:textId="77777777" w:rsidR="00F8337B" w:rsidRDefault="00F8337B" w:rsidP="00F8337B">
      <w:pPr>
        <w:pStyle w:val="Naslov2"/>
      </w:pPr>
      <w:r>
        <w:t>PRORAČUNSKI KORISNIK</w:t>
      </w:r>
    </w:p>
    <w:p w14:paraId="4219C26F" w14:textId="77777777" w:rsidR="00F8337B" w:rsidRDefault="00F8337B" w:rsidP="00F8337B">
      <w:pPr>
        <w:pStyle w:val="Naslov1"/>
      </w:pPr>
      <w:r>
        <w:t>Javna ustanova ''Nacionalni park Paklenica''</w:t>
      </w:r>
    </w:p>
    <w:p w14:paraId="7144FB8E" w14:textId="77777777" w:rsidR="00F8337B" w:rsidRDefault="00F8337B" w:rsidP="00F8337B">
      <w:pPr>
        <w:rPr>
          <w:b w:val="0"/>
          <w:bCs/>
          <w:u w:val="single"/>
          <w:lang w:val="hr-HR"/>
        </w:rPr>
      </w:pPr>
    </w:p>
    <w:p w14:paraId="7E73719D" w14:textId="77777777" w:rsidR="00F8337B" w:rsidRDefault="00F8337B" w:rsidP="00F8337B">
      <w:pPr>
        <w:rPr>
          <w:b w:val="0"/>
          <w:bCs/>
          <w:u w:val="single"/>
          <w:lang w:val="hr-HR"/>
        </w:rPr>
      </w:pPr>
    </w:p>
    <w:p w14:paraId="2DDA9E21" w14:textId="77777777" w:rsidR="00F8337B" w:rsidRDefault="00F8337B" w:rsidP="00F8337B">
      <w:pPr>
        <w:pStyle w:val="Naslov1"/>
      </w:pPr>
      <w:r>
        <w:t>RKDP</w:t>
      </w:r>
      <w:r>
        <w:tab/>
      </w:r>
      <w:r>
        <w:tab/>
      </w:r>
      <w:r>
        <w:tab/>
        <w:t>22200</w:t>
      </w:r>
    </w:p>
    <w:p w14:paraId="36F128D6" w14:textId="77777777" w:rsidR="00F8337B" w:rsidRPr="001A0501" w:rsidRDefault="001A0501" w:rsidP="00F8337B">
      <w:pPr>
        <w:rPr>
          <w:u w:val="single"/>
          <w:lang w:val="hr-HR"/>
        </w:rPr>
      </w:pPr>
      <w:r w:rsidRPr="001A0501">
        <w:rPr>
          <w:u w:val="single"/>
          <w:lang w:val="hr-HR"/>
        </w:rPr>
        <w:t xml:space="preserve">OIB </w:t>
      </w:r>
      <w:r>
        <w:rPr>
          <w:u w:val="single"/>
          <w:lang w:val="hr-HR"/>
        </w:rPr>
        <w:t xml:space="preserve">                           </w:t>
      </w:r>
      <w:r w:rsidRPr="001A0501">
        <w:rPr>
          <w:u w:val="single"/>
          <w:lang w:val="hr-HR"/>
        </w:rPr>
        <w:t>24913665146</w:t>
      </w:r>
    </w:p>
    <w:p w14:paraId="5CB87335" w14:textId="77777777" w:rsidR="00720B93" w:rsidRDefault="00720B93" w:rsidP="00720B93">
      <w:pPr>
        <w:rPr>
          <w:u w:val="single"/>
          <w:lang w:val="hr-HR"/>
        </w:rPr>
      </w:pPr>
      <w:r>
        <w:rPr>
          <w:u w:val="single"/>
          <w:lang w:val="hr-HR"/>
        </w:rPr>
        <w:t xml:space="preserve">Šifra djelatnosti </w:t>
      </w:r>
      <w:r>
        <w:rPr>
          <w:u w:val="single"/>
          <w:lang w:val="hr-HR"/>
        </w:rPr>
        <w:tab/>
        <w:t>9104</w:t>
      </w:r>
    </w:p>
    <w:p w14:paraId="2B288D73" w14:textId="77777777" w:rsidR="00720B93" w:rsidRDefault="00720B93" w:rsidP="00720B93">
      <w:pPr>
        <w:pStyle w:val="Naslov1"/>
      </w:pPr>
      <w:r>
        <w:t xml:space="preserve">Razina </w:t>
      </w:r>
      <w:r>
        <w:tab/>
        <w:t xml:space="preserve">   </w:t>
      </w:r>
      <w:r>
        <w:tab/>
        <w:t>11</w:t>
      </w:r>
    </w:p>
    <w:p w14:paraId="4DC73C69" w14:textId="77777777" w:rsidR="00720B93" w:rsidRPr="00F8337B" w:rsidRDefault="008B23C8" w:rsidP="00720B93">
      <w:pPr>
        <w:rPr>
          <w:u w:val="single"/>
          <w:lang w:val="hr-HR"/>
        </w:rPr>
      </w:pPr>
      <w:r>
        <w:rPr>
          <w:u w:val="single"/>
          <w:lang w:val="hr-HR"/>
        </w:rPr>
        <w:t>Razdjel</w:t>
      </w:r>
      <w:r w:rsidR="00720B93" w:rsidRPr="00F8337B">
        <w:rPr>
          <w:u w:val="single"/>
          <w:lang w:val="hr-HR"/>
        </w:rPr>
        <w:tab/>
      </w:r>
      <w:r w:rsidR="00720B93">
        <w:rPr>
          <w:u w:val="single"/>
          <w:lang w:val="hr-HR"/>
        </w:rPr>
        <w:tab/>
      </w:r>
      <w:r>
        <w:rPr>
          <w:u w:val="single"/>
          <w:lang w:val="hr-HR"/>
        </w:rPr>
        <w:t>0</w:t>
      </w:r>
      <w:r w:rsidR="008F4322">
        <w:rPr>
          <w:u w:val="single"/>
          <w:lang w:val="hr-HR"/>
        </w:rPr>
        <w:t>7</w:t>
      </w:r>
      <w:r w:rsidR="00D560E9">
        <w:rPr>
          <w:u w:val="single"/>
          <w:lang w:val="hr-HR"/>
        </w:rPr>
        <w:t>7</w:t>
      </w:r>
    </w:p>
    <w:p w14:paraId="6F65547E" w14:textId="77777777" w:rsidR="002451C5" w:rsidRDefault="002451C5">
      <w:pPr>
        <w:rPr>
          <w:b w:val="0"/>
          <w:bCs/>
          <w:u w:val="single"/>
          <w:lang w:val="hr-HR"/>
        </w:rPr>
      </w:pPr>
    </w:p>
    <w:p w14:paraId="1D676980" w14:textId="77777777" w:rsidR="00030418" w:rsidRDefault="00030418">
      <w:pPr>
        <w:rPr>
          <w:b w:val="0"/>
          <w:bCs/>
          <w:u w:val="single"/>
          <w:lang w:val="hr-HR"/>
        </w:rPr>
      </w:pPr>
    </w:p>
    <w:p w14:paraId="23471391" w14:textId="77777777" w:rsidR="002451C5" w:rsidRDefault="002451C5">
      <w:pPr>
        <w:rPr>
          <w:b w:val="0"/>
          <w:bCs/>
          <w:u w:val="single"/>
          <w:lang w:val="hr-HR"/>
        </w:rPr>
      </w:pPr>
    </w:p>
    <w:p w14:paraId="78C660C3" w14:textId="0C5579EF" w:rsidR="00055053" w:rsidRDefault="002451C5" w:rsidP="006A146F">
      <w:pPr>
        <w:pStyle w:val="Naslov3"/>
        <w:rPr>
          <w:sz w:val="26"/>
          <w:szCs w:val="26"/>
        </w:rPr>
      </w:pPr>
      <w:r w:rsidRPr="006A146F">
        <w:rPr>
          <w:sz w:val="26"/>
          <w:szCs w:val="26"/>
        </w:rPr>
        <w:t xml:space="preserve">BILJEŠKE UZ </w:t>
      </w:r>
      <w:r w:rsidR="001C2AF5">
        <w:rPr>
          <w:sz w:val="26"/>
          <w:szCs w:val="26"/>
        </w:rPr>
        <w:t>GODIŠNJA</w:t>
      </w:r>
      <w:r w:rsidR="00C30727">
        <w:rPr>
          <w:sz w:val="26"/>
          <w:szCs w:val="26"/>
        </w:rPr>
        <w:t xml:space="preserve"> </w:t>
      </w:r>
      <w:r w:rsidRPr="006A146F">
        <w:rPr>
          <w:sz w:val="26"/>
          <w:szCs w:val="26"/>
        </w:rPr>
        <w:t>FINANCIJSKA IZVJEŠĆA ZA 20</w:t>
      </w:r>
      <w:r w:rsidR="00875EE9">
        <w:rPr>
          <w:sz w:val="26"/>
          <w:szCs w:val="26"/>
        </w:rPr>
        <w:t>2</w:t>
      </w:r>
      <w:r w:rsidR="000154E3">
        <w:rPr>
          <w:sz w:val="26"/>
          <w:szCs w:val="26"/>
        </w:rPr>
        <w:t>3</w:t>
      </w:r>
      <w:r w:rsidR="00F51D27">
        <w:rPr>
          <w:sz w:val="26"/>
          <w:szCs w:val="26"/>
        </w:rPr>
        <w:t>.</w:t>
      </w:r>
    </w:p>
    <w:p w14:paraId="6D7B16CB" w14:textId="77777777" w:rsidR="002451C5" w:rsidRPr="006A146F" w:rsidRDefault="002451C5" w:rsidP="006A146F">
      <w:pPr>
        <w:pStyle w:val="Naslov3"/>
        <w:rPr>
          <w:sz w:val="26"/>
          <w:szCs w:val="26"/>
        </w:rPr>
      </w:pPr>
      <w:r w:rsidRPr="006A146F">
        <w:rPr>
          <w:sz w:val="26"/>
          <w:szCs w:val="26"/>
        </w:rPr>
        <w:t>GODINU</w:t>
      </w:r>
    </w:p>
    <w:p w14:paraId="262650A0" w14:textId="77777777" w:rsidR="007F534F" w:rsidRDefault="007F534F">
      <w:pPr>
        <w:jc w:val="center"/>
        <w:rPr>
          <w:b w:val="0"/>
          <w:bCs/>
          <w:sz w:val="26"/>
          <w:szCs w:val="26"/>
          <w:u w:val="single"/>
          <w:lang w:val="hr-HR"/>
        </w:rPr>
      </w:pPr>
    </w:p>
    <w:p w14:paraId="26EFCCBD" w14:textId="77777777" w:rsidR="00030418" w:rsidRDefault="00030418">
      <w:pPr>
        <w:jc w:val="center"/>
        <w:rPr>
          <w:b w:val="0"/>
          <w:bCs/>
          <w:sz w:val="26"/>
          <w:szCs w:val="26"/>
          <w:u w:val="single"/>
          <w:lang w:val="hr-HR"/>
        </w:rPr>
      </w:pPr>
    </w:p>
    <w:p w14:paraId="588E347E" w14:textId="77777777" w:rsidR="001B1787" w:rsidRDefault="001B1787" w:rsidP="001B1787">
      <w:pPr>
        <w:jc w:val="both"/>
        <w:rPr>
          <w:b w:val="0"/>
          <w:bCs/>
          <w:i/>
          <w:u w:val="single"/>
          <w:lang w:val="hr-HR"/>
        </w:rPr>
      </w:pPr>
      <w:bookmarkStart w:id="0" w:name="_Hlk107994951"/>
      <w:r w:rsidRPr="001B1787">
        <w:rPr>
          <w:b w:val="0"/>
          <w:bCs/>
          <w:i/>
          <w:u w:val="single"/>
          <w:lang w:val="hr-HR"/>
        </w:rPr>
        <w:t>Bilješke uz PR-RAS obrazac</w:t>
      </w:r>
    </w:p>
    <w:bookmarkEnd w:id="0"/>
    <w:p w14:paraId="6280AAB3" w14:textId="77777777" w:rsidR="00030418" w:rsidRDefault="00030418" w:rsidP="001B1787">
      <w:pPr>
        <w:jc w:val="both"/>
        <w:rPr>
          <w:b w:val="0"/>
          <w:bCs/>
          <w:i/>
          <w:u w:val="single"/>
          <w:lang w:val="hr-HR"/>
        </w:rPr>
      </w:pPr>
    </w:p>
    <w:p w14:paraId="7D218890" w14:textId="77777777" w:rsidR="00CA3612" w:rsidRPr="001B1787" w:rsidRDefault="00CA3612" w:rsidP="001B1787">
      <w:pPr>
        <w:jc w:val="both"/>
        <w:rPr>
          <w:b w:val="0"/>
          <w:bCs/>
          <w:i/>
          <w:u w:val="single"/>
          <w:lang w:val="hr-HR"/>
        </w:rPr>
      </w:pPr>
    </w:p>
    <w:p w14:paraId="0A80FFF7" w14:textId="77777777" w:rsidR="004655B6" w:rsidRDefault="004655B6">
      <w:pPr>
        <w:jc w:val="both"/>
        <w:rPr>
          <w:b w:val="0"/>
          <w:bCs/>
          <w:lang w:val="hr-HR"/>
        </w:rPr>
      </w:pPr>
    </w:p>
    <w:p w14:paraId="11E85FC1" w14:textId="50E4930D" w:rsidR="00E63A43" w:rsidRDefault="00E63A43" w:rsidP="002B5B10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 w:rsidRPr="002B5B10">
        <w:rPr>
          <w:b w:val="0"/>
          <w:bCs/>
          <w:lang w:val="hr-HR"/>
        </w:rPr>
        <w:t>Na dan 3</w:t>
      </w:r>
      <w:r w:rsidR="00411A5A">
        <w:rPr>
          <w:b w:val="0"/>
          <w:bCs/>
          <w:lang w:val="hr-HR"/>
        </w:rPr>
        <w:t>1</w:t>
      </w:r>
      <w:r w:rsidR="00A86E9C" w:rsidRPr="002B5B10">
        <w:rPr>
          <w:b w:val="0"/>
          <w:bCs/>
          <w:lang w:val="hr-HR"/>
        </w:rPr>
        <w:t>.</w:t>
      </w:r>
      <w:r w:rsidR="00411A5A">
        <w:rPr>
          <w:b w:val="0"/>
          <w:bCs/>
          <w:lang w:val="hr-HR"/>
        </w:rPr>
        <w:t>12</w:t>
      </w:r>
      <w:r w:rsidRPr="002B5B10">
        <w:rPr>
          <w:b w:val="0"/>
          <w:bCs/>
          <w:lang w:val="hr-HR"/>
        </w:rPr>
        <w:t>.20</w:t>
      </w:r>
      <w:r w:rsidR="002B5B10" w:rsidRPr="002B5B10">
        <w:rPr>
          <w:b w:val="0"/>
          <w:bCs/>
          <w:lang w:val="hr-HR"/>
        </w:rPr>
        <w:t>2</w:t>
      </w:r>
      <w:r w:rsidR="00CA3612">
        <w:rPr>
          <w:b w:val="0"/>
          <w:bCs/>
          <w:lang w:val="hr-HR"/>
        </w:rPr>
        <w:t>3</w:t>
      </w:r>
      <w:r w:rsidRPr="002B5B10">
        <w:rPr>
          <w:b w:val="0"/>
          <w:bCs/>
          <w:lang w:val="hr-HR"/>
        </w:rPr>
        <w:t xml:space="preserve">. u Javnoj ustanovi Nacionalni park Paklenica zaposleno je ukupno </w:t>
      </w:r>
      <w:r w:rsidR="00554884">
        <w:rPr>
          <w:b w:val="0"/>
          <w:bCs/>
          <w:lang w:val="hr-HR"/>
        </w:rPr>
        <w:t>4</w:t>
      </w:r>
      <w:r w:rsidR="00411A5A">
        <w:rPr>
          <w:b w:val="0"/>
          <w:bCs/>
          <w:lang w:val="hr-HR"/>
        </w:rPr>
        <w:t>5</w:t>
      </w:r>
      <w:r w:rsidR="008B23C8" w:rsidRPr="002B5B10">
        <w:rPr>
          <w:b w:val="0"/>
          <w:bCs/>
          <w:lang w:val="hr-HR"/>
        </w:rPr>
        <w:t xml:space="preserve"> </w:t>
      </w:r>
      <w:r w:rsidR="00C870DC" w:rsidRPr="002B5B10">
        <w:rPr>
          <w:b w:val="0"/>
          <w:bCs/>
          <w:lang w:val="hr-HR"/>
        </w:rPr>
        <w:t>službenik</w:t>
      </w:r>
      <w:r w:rsidR="00270EEE" w:rsidRPr="002B5B10">
        <w:rPr>
          <w:b w:val="0"/>
          <w:bCs/>
          <w:lang w:val="hr-HR"/>
        </w:rPr>
        <w:t>a</w:t>
      </w:r>
      <w:r w:rsidR="008F0526">
        <w:rPr>
          <w:b w:val="0"/>
          <w:bCs/>
          <w:lang w:val="hr-HR"/>
        </w:rPr>
        <w:t xml:space="preserve"> i namještenika</w:t>
      </w:r>
      <w:r w:rsidR="00420EC1">
        <w:rPr>
          <w:b w:val="0"/>
          <w:bCs/>
          <w:lang w:val="hr-HR"/>
        </w:rPr>
        <w:t xml:space="preserve"> (od kojih 8 sezonskih radnika kojima je ugovor o radu na određeno vrijeme prestao s danom 31.12.2023.g.</w:t>
      </w:r>
      <w:r w:rsidR="00EC00FD">
        <w:rPr>
          <w:b w:val="0"/>
          <w:bCs/>
          <w:lang w:val="hr-HR"/>
        </w:rPr>
        <w:t xml:space="preserve"> te 1 na određeno zaposlen na EU projektu</w:t>
      </w:r>
      <w:r w:rsidR="00420EC1">
        <w:rPr>
          <w:b w:val="0"/>
          <w:bCs/>
          <w:lang w:val="hr-HR"/>
        </w:rPr>
        <w:t>)</w:t>
      </w:r>
      <w:r w:rsidR="00462BFA">
        <w:rPr>
          <w:b w:val="0"/>
          <w:bCs/>
          <w:lang w:val="hr-HR"/>
        </w:rPr>
        <w:t xml:space="preserve">. </w:t>
      </w:r>
      <w:r w:rsidR="005E0CC8" w:rsidRPr="002B5B10">
        <w:rPr>
          <w:b w:val="0"/>
          <w:bCs/>
          <w:lang w:val="hr-HR"/>
        </w:rPr>
        <w:t>Prošle godine u</w:t>
      </w:r>
      <w:r w:rsidR="002B5B10">
        <w:rPr>
          <w:b w:val="0"/>
          <w:bCs/>
          <w:lang w:val="hr-HR"/>
        </w:rPr>
        <w:t xml:space="preserve"> isto vrijeme imali smo ukupno </w:t>
      </w:r>
      <w:r w:rsidR="00411A5A">
        <w:rPr>
          <w:b w:val="0"/>
          <w:bCs/>
          <w:lang w:val="hr-HR"/>
        </w:rPr>
        <w:t>38</w:t>
      </w:r>
      <w:r w:rsidR="005E0CC8" w:rsidRPr="002B5B10">
        <w:rPr>
          <w:b w:val="0"/>
          <w:bCs/>
          <w:lang w:val="hr-HR"/>
        </w:rPr>
        <w:t xml:space="preserve"> zaposlenih</w:t>
      </w:r>
      <w:r w:rsidR="002B5B10">
        <w:rPr>
          <w:b w:val="0"/>
          <w:bCs/>
          <w:lang w:val="hr-HR"/>
        </w:rPr>
        <w:t>.</w:t>
      </w:r>
    </w:p>
    <w:p w14:paraId="1AAE2B5C" w14:textId="77777777" w:rsidR="002B5B10" w:rsidRPr="002B5B10" w:rsidRDefault="002B5B10" w:rsidP="002B5B10">
      <w:pPr>
        <w:ind w:left="720"/>
        <w:jc w:val="both"/>
        <w:rPr>
          <w:b w:val="0"/>
          <w:bCs/>
          <w:lang w:val="hr-HR"/>
        </w:rPr>
      </w:pPr>
    </w:p>
    <w:p w14:paraId="26C21D66" w14:textId="5BD513CF" w:rsidR="0094234C" w:rsidRPr="00034502" w:rsidRDefault="00CA3612" w:rsidP="00034502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>
        <w:rPr>
          <w:b w:val="0"/>
          <w:bCs/>
          <w:lang w:val="hr-HR"/>
        </w:rPr>
        <w:t>U</w:t>
      </w:r>
      <w:r w:rsidR="002451C5">
        <w:rPr>
          <w:b w:val="0"/>
          <w:bCs/>
          <w:lang w:val="hr-HR"/>
        </w:rPr>
        <w:t>kupn</w:t>
      </w:r>
      <w:r>
        <w:rPr>
          <w:b w:val="0"/>
          <w:bCs/>
          <w:lang w:val="hr-HR"/>
        </w:rPr>
        <w:t>i</w:t>
      </w:r>
      <w:r w:rsidR="002451C5">
        <w:rPr>
          <w:b w:val="0"/>
          <w:bCs/>
          <w:lang w:val="hr-HR"/>
        </w:rPr>
        <w:t xml:space="preserve"> prihod</w:t>
      </w:r>
      <w:r>
        <w:rPr>
          <w:b w:val="0"/>
          <w:bCs/>
          <w:lang w:val="hr-HR"/>
        </w:rPr>
        <w:t>i</w:t>
      </w:r>
      <w:r w:rsidR="00F641E0">
        <w:rPr>
          <w:b w:val="0"/>
          <w:bCs/>
          <w:lang w:val="hr-HR"/>
        </w:rPr>
        <w:t xml:space="preserve"> poslovanja</w:t>
      </w:r>
      <w:r w:rsidR="002451C5">
        <w:rPr>
          <w:b w:val="0"/>
          <w:bCs/>
          <w:lang w:val="hr-HR"/>
        </w:rPr>
        <w:t xml:space="preserve"> </w:t>
      </w:r>
      <w:r w:rsidR="00420EC1">
        <w:rPr>
          <w:b w:val="0"/>
          <w:bCs/>
          <w:lang w:val="hr-HR"/>
        </w:rPr>
        <w:t>iznose</w:t>
      </w:r>
      <w:r w:rsidR="002451C5">
        <w:rPr>
          <w:b w:val="0"/>
          <w:bCs/>
          <w:lang w:val="hr-HR"/>
        </w:rPr>
        <w:t xml:space="preserve"> </w:t>
      </w:r>
      <w:r w:rsidR="00411A5A">
        <w:rPr>
          <w:b w:val="0"/>
          <w:bCs/>
          <w:lang w:val="hr-HR"/>
        </w:rPr>
        <w:t>2</w:t>
      </w:r>
      <w:r w:rsidR="00462BFA">
        <w:rPr>
          <w:b w:val="0"/>
          <w:bCs/>
          <w:lang w:val="hr-HR"/>
        </w:rPr>
        <w:t>.</w:t>
      </w:r>
      <w:r w:rsidR="00411A5A">
        <w:rPr>
          <w:b w:val="0"/>
          <w:bCs/>
          <w:lang w:val="hr-HR"/>
        </w:rPr>
        <w:t>396</w:t>
      </w:r>
      <w:r w:rsidR="00462BFA">
        <w:rPr>
          <w:b w:val="0"/>
          <w:bCs/>
          <w:lang w:val="hr-HR"/>
        </w:rPr>
        <w:t>.50</w:t>
      </w:r>
      <w:r w:rsidR="00411A5A">
        <w:rPr>
          <w:b w:val="0"/>
          <w:bCs/>
          <w:lang w:val="hr-HR"/>
        </w:rPr>
        <w:t>4</w:t>
      </w:r>
      <w:r w:rsidR="00462BFA">
        <w:rPr>
          <w:b w:val="0"/>
          <w:bCs/>
          <w:lang w:val="hr-HR"/>
        </w:rPr>
        <w:t>,</w:t>
      </w:r>
      <w:r w:rsidR="00411A5A">
        <w:rPr>
          <w:b w:val="0"/>
          <w:bCs/>
          <w:lang w:val="hr-HR"/>
        </w:rPr>
        <w:t>31</w:t>
      </w:r>
      <w:r w:rsidR="005B5800" w:rsidRPr="00034502">
        <w:rPr>
          <w:b w:val="0"/>
          <w:bCs/>
          <w:lang w:val="hr-HR"/>
        </w:rPr>
        <w:t xml:space="preserve"> </w:t>
      </w:r>
      <w:r>
        <w:rPr>
          <w:b w:val="0"/>
          <w:bCs/>
          <w:lang w:val="hr-HR"/>
        </w:rPr>
        <w:t>eura</w:t>
      </w:r>
      <w:r w:rsidR="004269C8" w:rsidRPr="00034502">
        <w:rPr>
          <w:b w:val="0"/>
          <w:bCs/>
          <w:lang w:val="hr-HR"/>
        </w:rPr>
        <w:t>.</w:t>
      </w:r>
      <w:r w:rsidR="00A44F79" w:rsidRPr="00034502">
        <w:rPr>
          <w:b w:val="0"/>
          <w:bCs/>
          <w:lang w:val="hr-HR"/>
        </w:rPr>
        <w:t xml:space="preserve"> Prihodi su </w:t>
      </w:r>
      <w:r w:rsidR="002B5B10" w:rsidRPr="00034502">
        <w:rPr>
          <w:b w:val="0"/>
          <w:bCs/>
          <w:lang w:val="hr-HR"/>
        </w:rPr>
        <w:t xml:space="preserve">za </w:t>
      </w:r>
      <w:r w:rsidR="00411A5A">
        <w:rPr>
          <w:b w:val="0"/>
          <w:bCs/>
          <w:lang w:val="hr-HR"/>
        </w:rPr>
        <w:t>50</w:t>
      </w:r>
      <w:r w:rsidR="00F74F8F" w:rsidRPr="00034502">
        <w:rPr>
          <w:b w:val="0"/>
          <w:bCs/>
          <w:lang w:val="hr-HR"/>
        </w:rPr>
        <w:t>%</w:t>
      </w:r>
      <w:r w:rsidR="00A44F79" w:rsidRPr="00034502">
        <w:rPr>
          <w:b w:val="0"/>
          <w:bCs/>
          <w:lang w:val="hr-HR"/>
        </w:rPr>
        <w:t xml:space="preserve"> </w:t>
      </w:r>
      <w:r w:rsidR="00411A5A">
        <w:rPr>
          <w:b w:val="0"/>
          <w:bCs/>
          <w:lang w:val="hr-HR"/>
        </w:rPr>
        <w:t>veći</w:t>
      </w:r>
      <w:r w:rsidR="00A44F79" w:rsidRPr="00034502">
        <w:rPr>
          <w:b w:val="0"/>
          <w:bCs/>
          <w:lang w:val="hr-HR"/>
        </w:rPr>
        <w:t xml:space="preserve"> od ostvarenih prihoda prošle godine</w:t>
      </w:r>
      <w:r w:rsidR="00F74F8F" w:rsidRPr="00034502">
        <w:rPr>
          <w:b w:val="0"/>
          <w:bCs/>
          <w:lang w:val="hr-HR"/>
        </w:rPr>
        <w:t>.</w:t>
      </w:r>
      <w:r w:rsidR="00C479B9" w:rsidRPr="00034502">
        <w:rPr>
          <w:b w:val="0"/>
          <w:bCs/>
          <w:lang w:val="hr-HR"/>
        </w:rPr>
        <w:t xml:space="preserve"> </w:t>
      </w:r>
      <w:r w:rsidR="00066343">
        <w:rPr>
          <w:b w:val="0"/>
          <w:bCs/>
          <w:lang w:val="hr-HR"/>
        </w:rPr>
        <w:t xml:space="preserve">Razlog </w:t>
      </w:r>
      <w:r w:rsidR="00411A5A">
        <w:rPr>
          <w:b w:val="0"/>
          <w:bCs/>
          <w:lang w:val="hr-HR"/>
        </w:rPr>
        <w:t>rasta</w:t>
      </w:r>
      <w:r w:rsidR="00066343">
        <w:rPr>
          <w:b w:val="0"/>
          <w:bCs/>
          <w:lang w:val="hr-HR"/>
        </w:rPr>
        <w:t xml:space="preserve"> ukupnih prihoda je </w:t>
      </w:r>
      <w:r w:rsidR="00411A5A">
        <w:rPr>
          <w:b w:val="0"/>
          <w:bCs/>
          <w:lang w:val="hr-HR"/>
        </w:rPr>
        <w:t xml:space="preserve">u povećanju </w:t>
      </w:r>
      <w:r w:rsidR="00066343">
        <w:rPr>
          <w:b w:val="0"/>
          <w:bCs/>
          <w:lang w:val="hr-HR"/>
        </w:rPr>
        <w:t xml:space="preserve"> kapitalnih pomoći od institucija i tijela EU.</w:t>
      </w:r>
    </w:p>
    <w:p w14:paraId="7FEE95A3" w14:textId="77777777" w:rsidR="00C479B9" w:rsidRDefault="00C479B9" w:rsidP="00C479B9">
      <w:pPr>
        <w:ind w:left="720"/>
        <w:jc w:val="both"/>
        <w:rPr>
          <w:b w:val="0"/>
          <w:bCs/>
          <w:lang w:val="hr-HR"/>
        </w:rPr>
      </w:pPr>
    </w:p>
    <w:p w14:paraId="7EEF8845" w14:textId="39E3E99D" w:rsidR="00625A88" w:rsidRPr="0050229D" w:rsidRDefault="00C479B9" w:rsidP="00890111">
      <w:pPr>
        <w:numPr>
          <w:ilvl w:val="0"/>
          <w:numId w:val="1"/>
        </w:numPr>
        <w:jc w:val="both"/>
        <w:rPr>
          <w:lang w:val="hr-HR"/>
        </w:rPr>
      </w:pPr>
      <w:r w:rsidRPr="00861A3F">
        <w:rPr>
          <w:b w:val="0"/>
          <w:bCs/>
          <w:lang w:val="hr-HR"/>
        </w:rPr>
        <w:t>Tekuće pomoći od institucija i tijela EU</w:t>
      </w:r>
      <w:r w:rsidR="006862F3" w:rsidRPr="00861A3F">
        <w:rPr>
          <w:b w:val="0"/>
          <w:bCs/>
          <w:lang w:val="hr-HR"/>
        </w:rPr>
        <w:t xml:space="preserve"> </w:t>
      </w:r>
      <w:r w:rsidR="00CB6289" w:rsidRPr="00861A3F">
        <w:rPr>
          <w:rFonts w:cs="Times New Roman"/>
          <w:b w:val="0"/>
          <w:bCs/>
          <w:lang w:val="hr-HR"/>
        </w:rPr>
        <w:t xml:space="preserve">odnose se na prihode po </w:t>
      </w:r>
      <w:r w:rsidR="00CB6289" w:rsidRPr="008F0526">
        <w:rPr>
          <w:rFonts w:cs="Times New Roman"/>
          <w:b w:val="0"/>
          <w:lang w:val="hr-HR"/>
        </w:rPr>
        <w:t>Ugovoru o dodjeli bespovratnih sredstava za projekt</w:t>
      </w:r>
      <w:r w:rsidR="00CB6289" w:rsidRPr="00861A3F">
        <w:rPr>
          <w:b w:val="0"/>
          <w:bCs/>
          <w:lang w:val="hr-HR"/>
        </w:rPr>
        <w:t xml:space="preserve"> </w:t>
      </w:r>
      <w:r w:rsidR="00CB6289" w:rsidRPr="008F0526">
        <w:rPr>
          <w:rFonts w:cs="Times New Roman"/>
          <w:b w:val="0"/>
          <w:lang w:val="hr-HR"/>
        </w:rPr>
        <w:t>koji se financira</w:t>
      </w:r>
      <w:r w:rsidR="00D05625">
        <w:rPr>
          <w:rFonts w:cs="Times New Roman"/>
          <w:b w:val="0"/>
          <w:lang w:val="hr-HR"/>
        </w:rPr>
        <w:t>o</w:t>
      </w:r>
      <w:r w:rsidR="00CB6289" w:rsidRPr="008F0526">
        <w:rPr>
          <w:rFonts w:cs="Times New Roman"/>
          <w:b w:val="0"/>
          <w:lang w:val="hr-HR"/>
        </w:rPr>
        <w:t xml:space="preserve"> iz Fondova</w:t>
      </w:r>
      <w:r w:rsidR="00566BF4" w:rsidRPr="008F0526">
        <w:rPr>
          <w:rFonts w:cs="Times New Roman"/>
          <w:b w:val="0"/>
          <w:lang w:val="hr-HR"/>
        </w:rPr>
        <w:t xml:space="preserve"> EU.</w:t>
      </w:r>
      <w:r w:rsidR="00CB6289" w:rsidRPr="008F0526">
        <w:rPr>
          <w:rFonts w:cs="Times New Roman"/>
          <w:b w:val="0"/>
          <w:lang w:val="hr-HR"/>
        </w:rPr>
        <w:t xml:space="preserve"> </w:t>
      </w:r>
      <w:r w:rsidR="00566BF4" w:rsidRPr="008F0526">
        <w:rPr>
          <w:rFonts w:cs="Times New Roman"/>
          <w:b w:val="0"/>
          <w:lang w:val="hr-HR"/>
        </w:rPr>
        <w:t xml:space="preserve">Radi se </w:t>
      </w:r>
      <w:r w:rsidR="008F0526">
        <w:rPr>
          <w:rFonts w:cs="Times New Roman"/>
          <w:b w:val="0"/>
          <w:lang w:val="hr-HR"/>
        </w:rPr>
        <w:t xml:space="preserve">o </w:t>
      </w:r>
      <w:r w:rsidR="00861A3F" w:rsidRPr="008F0526">
        <w:rPr>
          <w:rFonts w:cs="Times New Roman"/>
          <w:b w:val="0"/>
          <w:bCs/>
          <w:lang w:val="hr-HR"/>
        </w:rPr>
        <w:t>proje</w:t>
      </w:r>
      <w:r w:rsidR="009722D4" w:rsidRPr="008F0526">
        <w:rPr>
          <w:rFonts w:cs="Times New Roman"/>
          <w:b w:val="0"/>
          <w:bCs/>
          <w:lang w:val="hr-HR"/>
        </w:rPr>
        <w:t>k</w:t>
      </w:r>
      <w:r w:rsidR="008F0526">
        <w:rPr>
          <w:rFonts w:cs="Times New Roman"/>
          <w:b w:val="0"/>
          <w:bCs/>
          <w:lang w:val="hr-HR"/>
        </w:rPr>
        <w:t>t</w:t>
      </w:r>
      <w:r w:rsidR="00566BF4" w:rsidRPr="008F0526">
        <w:rPr>
          <w:rFonts w:cs="Times New Roman"/>
          <w:b w:val="0"/>
          <w:bCs/>
          <w:lang w:val="hr-HR"/>
        </w:rPr>
        <w:t>u</w:t>
      </w:r>
      <w:r w:rsidR="008F0526">
        <w:rPr>
          <w:rFonts w:cs="Times New Roman"/>
          <w:b w:val="0"/>
          <w:bCs/>
          <w:lang w:val="hr-HR"/>
        </w:rPr>
        <w:t xml:space="preserve"> financiranom iz Interreg Central Europe programa </w:t>
      </w:r>
      <w:r w:rsidR="009722D4" w:rsidRPr="008F0526">
        <w:rPr>
          <w:rFonts w:cs="Times New Roman"/>
          <w:lang w:val="hr-HR"/>
        </w:rPr>
        <w:t>“</w:t>
      </w:r>
      <w:r w:rsidR="008F0526">
        <w:rPr>
          <w:rFonts w:cs="Times New Roman"/>
          <w:lang w:val="hr-HR"/>
        </w:rPr>
        <w:t>Beech power</w:t>
      </w:r>
      <w:r w:rsidR="009722D4" w:rsidRPr="008F0526">
        <w:rPr>
          <w:rFonts w:cs="Times New Roman"/>
          <w:lang w:val="hr-HR"/>
        </w:rPr>
        <w:t>”</w:t>
      </w:r>
      <w:r w:rsidR="00CB6289" w:rsidRPr="008F0526">
        <w:rPr>
          <w:rFonts w:cs="Times New Roman"/>
          <w:lang w:val="hr-HR"/>
        </w:rPr>
        <w:t>.</w:t>
      </w:r>
      <w:r w:rsidRPr="00861A3F">
        <w:rPr>
          <w:b w:val="0"/>
          <w:bCs/>
          <w:lang w:val="hr-HR"/>
        </w:rPr>
        <w:t xml:space="preserve"> </w:t>
      </w:r>
      <w:r w:rsidR="00CB6289" w:rsidRPr="00861A3F">
        <w:rPr>
          <w:b w:val="0"/>
          <w:bCs/>
          <w:lang w:val="hr-HR"/>
        </w:rPr>
        <w:t xml:space="preserve">Tekuće pomoći ostvarene </w:t>
      </w:r>
      <w:r w:rsidR="00861A3F" w:rsidRPr="00861A3F">
        <w:rPr>
          <w:b w:val="0"/>
          <w:bCs/>
          <w:lang w:val="hr-HR"/>
        </w:rPr>
        <w:t xml:space="preserve">su </w:t>
      </w:r>
      <w:r w:rsidR="00566BF4">
        <w:rPr>
          <w:b w:val="0"/>
          <w:bCs/>
          <w:lang w:val="hr-HR"/>
        </w:rPr>
        <w:t xml:space="preserve"> </w:t>
      </w:r>
      <w:r w:rsidR="005404B0" w:rsidRPr="00861A3F">
        <w:rPr>
          <w:b w:val="0"/>
          <w:bCs/>
          <w:lang w:val="hr-HR"/>
        </w:rPr>
        <w:t xml:space="preserve">u iznosu </w:t>
      </w:r>
      <w:r w:rsidR="00CA3612">
        <w:rPr>
          <w:b w:val="0"/>
          <w:bCs/>
          <w:lang w:val="hr-HR"/>
        </w:rPr>
        <w:t>27</w:t>
      </w:r>
      <w:r w:rsidR="00566BF4">
        <w:rPr>
          <w:b w:val="0"/>
          <w:bCs/>
          <w:lang w:val="hr-HR"/>
        </w:rPr>
        <w:t>.</w:t>
      </w:r>
      <w:r w:rsidR="00CA3612">
        <w:rPr>
          <w:b w:val="0"/>
          <w:bCs/>
          <w:lang w:val="hr-HR"/>
        </w:rPr>
        <w:t>778</w:t>
      </w:r>
      <w:r w:rsidR="00566BF4">
        <w:rPr>
          <w:b w:val="0"/>
          <w:bCs/>
          <w:lang w:val="hr-HR"/>
        </w:rPr>
        <w:t>,</w:t>
      </w:r>
      <w:r w:rsidR="00CA3612">
        <w:rPr>
          <w:b w:val="0"/>
          <w:bCs/>
          <w:lang w:val="hr-HR"/>
        </w:rPr>
        <w:t>62</w:t>
      </w:r>
      <w:r w:rsidR="00861A3F" w:rsidRPr="00861A3F">
        <w:rPr>
          <w:b w:val="0"/>
          <w:bCs/>
          <w:lang w:val="hr-HR"/>
        </w:rPr>
        <w:t xml:space="preserve"> </w:t>
      </w:r>
      <w:r w:rsidR="00566BF4">
        <w:rPr>
          <w:b w:val="0"/>
          <w:bCs/>
          <w:lang w:val="hr-HR"/>
        </w:rPr>
        <w:t xml:space="preserve">eura. Projekt je završen </w:t>
      </w:r>
      <w:r w:rsidR="00420EC1">
        <w:rPr>
          <w:b w:val="0"/>
          <w:bCs/>
          <w:lang w:val="hr-HR"/>
        </w:rPr>
        <w:t>2022.g.</w:t>
      </w:r>
      <w:r w:rsidR="008F0526">
        <w:rPr>
          <w:b w:val="0"/>
          <w:bCs/>
          <w:lang w:val="hr-HR"/>
        </w:rPr>
        <w:t>,</w:t>
      </w:r>
      <w:r w:rsidR="00566BF4">
        <w:rPr>
          <w:b w:val="0"/>
          <w:bCs/>
          <w:lang w:val="hr-HR"/>
        </w:rPr>
        <w:t xml:space="preserve"> a isplata zadnjeg perioda bila je u </w:t>
      </w:r>
      <w:r w:rsidR="00420EC1">
        <w:rPr>
          <w:b w:val="0"/>
          <w:bCs/>
          <w:lang w:val="hr-HR"/>
        </w:rPr>
        <w:t>2023.</w:t>
      </w:r>
      <w:r w:rsidR="00566BF4">
        <w:rPr>
          <w:b w:val="0"/>
          <w:bCs/>
          <w:lang w:val="hr-HR"/>
        </w:rPr>
        <w:t xml:space="preserve"> godini. </w:t>
      </w:r>
    </w:p>
    <w:p w14:paraId="2193B5D9" w14:textId="77777777" w:rsidR="0050229D" w:rsidRDefault="0050229D" w:rsidP="0050229D">
      <w:pPr>
        <w:pStyle w:val="Odlomakpopisa"/>
        <w:rPr>
          <w:lang w:val="hr-HR"/>
        </w:rPr>
      </w:pPr>
    </w:p>
    <w:p w14:paraId="0C46C2FC" w14:textId="7220CE26" w:rsidR="0050229D" w:rsidRPr="0050229D" w:rsidRDefault="0050229D" w:rsidP="0050229D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>
        <w:rPr>
          <w:b w:val="0"/>
          <w:bCs/>
          <w:lang w:val="hr-HR"/>
        </w:rPr>
        <w:t xml:space="preserve">Kapitalne </w:t>
      </w:r>
      <w:r w:rsidRPr="00861A3F">
        <w:rPr>
          <w:b w:val="0"/>
          <w:bCs/>
          <w:lang w:val="hr-HR"/>
        </w:rPr>
        <w:t xml:space="preserve">pomoći od institucija i tijela EU </w:t>
      </w:r>
      <w:r w:rsidRPr="00861A3F">
        <w:rPr>
          <w:rFonts w:cs="Times New Roman"/>
          <w:b w:val="0"/>
          <w:bCs/>
          <w:lang w:val="hr-HR"/>
        </w:rPr>
        <w:t>odnose se na prihode po</w:t>
      </w:r>
      <w:r w:rsidRPr="00BD7494">
        <w:rPr>
          <w:rFonts w:cs="Times New Roman"/>
          <w:b w:val="0"/>
          <w:bCs/>
          <w:lang w:val="hr-HR"/>
        </w:rPr>
        <w:t xml:space="preserve"> </w:t>
      </w:r>
      <w:r w:rsidRPr="00BD7494">
        <w:rPr>
          <w:rFonts w:cs="Times New Roman"/>
          <w:b w:val="0"/>
          <w:lang w:val="hr-HR"/>
        </w:rPr>
        <w:t>Ugovoru o dodjeli bespovratnih sredstava za projekt</w:t>
      </w:r>
      <w:r w:rsidRPr="00BD7494">
        <w:rPr>
          <w:b w:val="0"/>
          <w:bCs/>
          <w:lang w:val="hr-HR"/>
        </w:rPr>
        <w:t xml:space="preserve"> </w:t>
      </w:r>
      <w:r w:rsidRPr="00BD7494">
        <w:rPr>
          <w:rFonts w:cs="Times New Roman"/>
          <w:b w:val="0"/>
          <w:lang w:val="hr-HR"/>
        </w:rPr>
        <w:t xml:space="preserve">koji se financira iz </w:t>
      </w:r>
      <w:r>
        <w:rPr>
          <w:rFonts w:cs="Times New Roman"/>
          <w:b w:val="0"/>
          <w:lang w:val="hr-HR"/>
        </w:rPr>
        <w:t>Europskog fond</w:t>
      </w:r>
      <w:r w:rsidRPr="00BD7494">
        <w:rPr>
          <w:rFonts w:cs="Times New Roman"/>
          <w:b w:val="0"/>
          <w:lang w:val="hr-HR"/>
        </w:rPr>
        <w:t>a</w:t>
      </w:r>
      <w:r>
        <w:rPr>
          <w:rFonts w:cs="Times New Roman"/>
          <w:b w:val="0"/>
          <w:lang w:val="hr-HR"/>
        </w:rPr>
        <w:t xml:space="preserve"> za regionalni razvoj</w:t>
      </w:r>
      <w:r w:rsidRPr="00BD7494">
        <w:rPr>
          <w:rFonts w:cs="Times New Roman"/>
          <w:b w:val="0"/>
          <w:lang w:val="hr-HR"/>
        </w:rPr>
        <w:t xml:space="preserve"> u financijskom razdoblju 2014.–2020. "</w:t>
      </w:r>
      <w:r w:rsidRPr="00BD7494">
        <w:rPr>
          <w:rFonts w:cs="Times New Roman"/>
          <w:lang w:val="hr-HR"/>
        </w:rPr>
        <w:t>Podzemni grad u srcu Velebita: razvoj cjelogodišnjeg održivog i sigurnog aktivnog turizma u NP Paklenica i širem velebitskom području".</w:t>
      </w:r>
      <w:r>
        <w:rPr>
          <w:rFonts w:cs="Times New Roman"/>
          <w:lang w:val="hr-HR"/>
        </w:rPr>
        <w:t xml:space="preserve"> </w:t>
      </w:r>
      <w:r w:rsidR="00921FFC">
        <w:rPr>
          <w:rFonts w:cs="Times New Roman"/>
          <w:b w:val="0"/>
          <w:bCs/>
          <w:lang w:val="hr-HR"/>
        </w:rPr>
        <w:t xml:space="preserve">Projekt je završen  </w:t>
      </w:r>
      <w:r w:rsidR="00FD69F9">
        <w:rPr>
          <w:rFonts w:cs="Times New Roman"/>
          <w:b w:val="0"/>
          <w:bCs/>
          <w:lang w:val="hr-HR"/>
        </w:rPr>
        <w:t xml:space="preserve">2022. </w:t>
      </w:r>
      <w:r w:rsidR="00921FFC">
        <w:rPr>
          <w:rFonts w:cs="Times New Roman"/>
          <w:b w:val="0"/>
          <w:bCs/>
          <w:lang w:val="hr-HR"/>
        </w:rPr>
        <w:t xml:space="preserve">godine a </w:t>
      </w:r>
      <w:r w:rsidR="00FD69F9">
        <w:rPr>
          <w:rFonts w:cs="Times New Roman"/>
          <w:b w:val="0"/>
          <w:bCs/>
          <w:lang w:val="hr-HR"/>
        </w:rPr>
        <w:t>posljednja</w:t>
      </w:r>
      <w:r w:rsidR="00921FFC">
        <w:rPr>
          <w:rFonts w:cs="Times New Roman"/>
          <w:b w:val="0"/>
          <w:bCs/>
          <w:lang w:val="hr-HR"/>
        </w:rPr>
        <w:t xml:space="preserve"> isplata je bila u 2023. godini.</w:t>
      </w:r>
    </w:p>
    <w:p w14:paraId="50E28197" w14:textId="77777777" w:rsidR="0050229D" w:rsidRPr="00E0261F" w:rsidRDefault="0050229D" w:rsidP="00636AE5">
      <w:pPr>
        <w:jc w:val="both"/>
        <w:rPr>
          <w:b w:val="0"/>
          <w:bCs/>
          <w:lang w:val="hr-HR"/>
        </w:rPr>
      </w:pPr>
    </w:p>
    <w:p w14:paraId="625A52CC" w14:textId="7B2D66A6" w:rsidR="00B11194" w:rsidRDefault="00636AE5" w:rsidP="007C6C93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>
        <w:rPr>
          <w:b w:val="0"/>
          <w:bCs/>
          <w:lang w:val="hr-HR"/>
        </w:rPr>
        <w:t>Pomoći od izvanproračunskih korisnika čine tekuće</w:t>
      </w:r>
      <w:r w:rsidR="00342900">
        <w:rPr>
          <w:b w:val="0"/>
          <w:bCs/>
          <w:lang w:val="hr-HR"/>
        </w:rPr>
        <w:t xml:space="preserve"> i kapitalne </w:t>
      </w:r>
      <w:r>
        <w:rPr>
          <w:b w:val="0"/>
          <w:bCs/>
          <w:lang w:val="hr-HR"/>
        </w:rPr>
        <w:t>pomoći</w:t>
      </w:r>
      <w:r w:rsidR="00342900">
        <w:rPr>
          <w:b w:val="0"/>
          <w:bCs/>
          <w:lang w:val="hr-HR"/>
        </w:rPr>
        <w:t xml:space="preserve">. Tekuće pomoći </w:t>
      </w:r>
      <w:r>
        <w:rPr>
          <w:b w:val="0"/>
          <w:bCs/>
          <w:lang w:val="hr-HR"/>
        </w:rPr>
        <w:t xml:space="preserve"> </w:t>
      </w:r>
      <w:r w:rsidR="00342900">
        <w:rPr>
          <w:b w:val="0"/>
          <w:bCs/>
          <w:lang w:val="hr-HR"/>
        </w:rPr>
        <w:t>ostvarene su u i</w:t>
      </w:r>
      <w:r>
        <w:rPr>
          <w:b w:val="0"/>
          <w:bCs/>
          <w:lang w:val="hr-HR"/>
        </w:rPr>
        <w:t>znos</w:t>
      </w:r>
      <w:r w:rsidR="00342900">
        <w:rPr>
          <w:b w:val="0"/>
          <w:bCs/>
          <w:lang w:val="hr-HR"/>
        </w:rPr>
        <w:t>u</w:t>
      </w:r>
      <w:r>
        <w:rPr>
          <w:b w:val="0"/>
          <w:bCs/>
          <w:lang w:val="hr-HR"/>
        </w:rPr>
        <w:t xml:space="preserve"> 938,21 eura</w:t>
      </w:r>
      <w:r w:rsidR="00B11194">
        <w:rPr>
          <w:b w:val="0"/>
          <w:bCs/>
          <w:lang w:val="hr-HR"/>
        </w:rPr>
        <w:t>.</w:t>
      </w:r>
      <w:r>
        <w:rPr>
          <w:b w:val="0"/>
          <w:bCs/>
          <w:lang w:val="hr-HR"/>
        </w:rPr>
        <w:t xml:space="preserve"> </w:t>
      </w:r>
      <w:r w:rsidR="00342900">
        <w:rPr>
          <w:b w:val="0"/>
          <w:bCs/>
          <w:lang w:val="hr-HR"/>
        </w:rPr>
        <w:t xml:space="preserve">Sredstva su </w:t>
      </w:r>
      <w:r>
        <w:rPr>
          <w:b w:val="0"/>
          <w:bCs/>
          <w:lang w:val="hr-HR"/>
        </w:rPr>
        <w:t xml:space="preserve">primljena od </w:t>
      </w:r>
      <w:r w:rsidR="00342900">
        <w:rPr>
          <w:b w:val="0"/>
          <w:bCs/>
          <w:lang w:val="hr-HR"/>
        </w:rPr>
        <w:t>Hrvatskog zavoda za zapošljavanje</w:t>
      </w:r>
      <w:r w:rsidR="00420EC1">
        <w:rPr>
          <w:b w:val="0"/>
          <w:bCs/>
          <w:lang w:val="hr-HR"/>
        </w:rPr>
        <w:t xml:space="preserve"> kroz mjeru za </w:t>
      </w:r>
      <w:r w:rsidR="009F1466">
        <w:rPr>
          <w:b w:val="0"/>
          <w:bCs/>
          <w:lang w:val="hr-HR"/>
        </w:rPr>
        <w:t>sufinanciranja produženog mirovinskog osiguranja za stalne sezonce</w:t>
      </w:r>
      <w:r w:rsidR="00342900">
        <w:rPr>
          <w:b w:val="0"/>
          <w:bCs/>
          <w:lang w:val="hr-HR"/>
        </w:rPr>
        <w:t xml:space="preserve">. </w:t>
      </w:r>
      <w:r w:rsidR="00B11194">
        <w:rPr>
          <w:b w:val="0"/>
          <w:bCs/>
          <w:lang w:val="hr-HR"/>
        </w:rPr>
        <w:t xml:space="preserve"> </w:t>
      </w:r>
      <w:r w:rsidR="00342900">
        <w:rPr>
          <w:b w:val="0"/>
          <w:bCs/>
          <w:lang w:val="hr-HR"/>
        </w:rPr>
        <w:t>Kapitalne pomoći ostvarene su u iznosu  1</w:t>
      </w:r>
      <w:r w:rsidR="00921FFC">
        <w:rPr>
          <w:b w:val="0"/>
          <w:bCs/>
          <w:lang w:val="hr-HR"/>
        </w:rPr>
        <w:t>69</w:t>
      </w:r>
      <w:r w:rsidR="00342900">
        <w:rPr>
          <w:b w:val="0"/>
          <w:bCs/>
          <w:lang w:val="hr-HR"/>
        </w:rPr>
        <w:t>.</w:t>
      </w:r>
      <w:r w:rsidR="00921FFC">
        <w:rPr>
          <w:b w:val="0"/>
          <w:bCs/>
          <w:lang w:val="hr-HR"/>
        </w:rPr>
        <w:t>142</w:t>
      </w:r>
      <w:r w:rsidR="00342900">
        <w:rPr>
          <w:b w:val="0"/>
          <w:bCs/>
          <w:lang w:val="hr-HR"/>
        </w:rPr>
        <w:t>,</w:t>
      </w:r>
      <w:r w:rsidR="00921FFC">
        <w:rPr>
          <w:b w:val="0"/>
          <w:bCs/>
          <w:lang w:val="hr-HR"/>
        </w:rPr>
        <w:t>46</w:t>
      </w:r>
      <w:r w:rsidR="00342900">
        <w:rPr>
          <w:b w:val="0"/>
          <w:bCs/>
          <w:lang w:val="hr-HR"/>
        </w:rPr>
        <w:t xml:space="preserve"> euro. Sredstva su primljena od </w:t>
      </w:r>
      <w:r w:rsidR="00B11194">
        <w:rPr>
          <w:b w:val="0"/>
          <w:bCs/>
          <w:lang w:val="hr-HR"/>
        </w:rPr>
        <w:t xml:space="preserve"> </w:t>
      </w:r>
      <w:r w:rsidR="007C6C93">
        <w:rPr>
          <w:b w:val="0"/>
          <w:bCs/>
          <w:lang w:val="hr-HR"/>
        </w:rPr>
        <w:t>Fond</w:t>
      </w:r>
      <w:r w:rsidR="00342900">
        <w:rPr>
          <w:b w:val="0"/>
          <w:bCs/>
          <w:lang w:val="hr-HR"/>
        </w:rPr>
        <w:t>a</w:t>
      </w:r>
      <w:r w:rsidR="007C6C93">
        <w:rPr>
          <w:b w:val="0"/>
          <w:bCs/>
          <w:lang w:val="hr-HR"/>
        </w:rPr>
        <w:t xml:space="preserve"> za zaštitu okoliša i energetsku učinkovitost</w:t>
      </w:r>
      <w:r w:rsidR="00342900">
        <w:rPr>
          <w:b w:val="0"/>
          <w:bCs/>
          <w:lang w:val="hr-HR"/>
        </w:rPr>
        <w:t xml:space="preserve"> koji je sudjelovao u sufinanciranju projekta poticanja „Plastic free zone“</w:t>
      </w:r>
      <w:r w:rsidR="00921FFC">
        <w:rPr>
          <w:b w:val="0"/>
          <w:bCs/>
          <w:lang w:val="hr-HR"/>
        </w:rPr>
        <w:t xml:space="preserve"> </w:t>
      </w:r>
      <w:r w:rsidR="00D05625">
        <w:rPr>
          <w:b w:val="0"/>
          <w:bCs/>
          <w:lang w:val="hr-HR"/>
        </w:rPr>
        <w:t xml:space="preserve">kao </w:t>
      </w:r>
      <w:r w:rsidR="00921FFC">
        <w:rPr>
          <w:b w:val="0"/>
          <w:bCs/>
          <w:lang w:val="hr-HR"/>
        </w:rPr>
        <w:t>i u sufinanciran</w:t>
      </w:r>
      <w:r w:rsidR="009F1466">
        <w:rPr>
          <w:b w:val="0"/>
          <w:bCs/>
          <w:lang w:val="hr-HR"/>
        </w:rPr>
        <w:t>j</w:t>
      </w:r>
      <w:r w:rsidR="00921FFC">
        <w:rPr>
          <w:b w:val="0"/>
          <w:bCs/>
          <w:lang w:val="hr-HR"/>
        </w:rPr>
        <w:t xml:space="preserve">u spomenutog projekta iz prethodne bilješke. </w:t>
      </w:r>
    </w:p>
    <w:p w14:paraId="2F343B56" w14:textId="77777777" w:rsidR="00237609" w:rsidRPr="007C6C93" w:rsidRDefault="00237609" w:rsidP="00237609">
      <w:pPr>
        <w:ind w:left="720"/>
        <w:jc w:val="both"/>
        <w:rPr>
          <w:b w:val="0"/>
          <w:bCs/>
          <w:lang w:val="hr-HR"/>
        </w:rPr>
      </w:pPr>
    </w:p>
    <w:p w14:paraId="3E2734D3" w14:textId="77777777" w:rsidR="005404B0" w:rsidRPr="005404B0" w:rsidRDefault="005404B0" w:rsidP="00566BF4">
      <w:pPr>
        <w:jc w:val="both"/>
        <w:rPr>
          <w:b w:val="0"/>
          <w:bCs/>
          <w:lang w:val="hr-HR"/>
        </w:rPr>
      </w:pPr>
    </w:p>
    <w:p w14:paraId="01225EE5" w14:textId="0B39EEB0" w:rsidR="004269C8" w:rsidRDefault="00B62C35" w:rsidP="00F35C88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>
        <w:rPr>
          <w:b w:val="0"/>
          <w:bCs/>
          <w:lang w:val="hr-HR"/>
        </w:rPr>
        <w:t>N</w:t>
      </w:r>
      <w:r w:rsidR="009112F0">
        <w:rPr>
          <w:b w:val="0"/>
          <w:bCs/>
          <w:lang w:val="hr-HR"/>
        </w:rPr>
        <w:t>a kontu ostalih nespomenutih prihoda</w:t>
      </w:r>
      <w:r>
        <w:rPr>
          <w:b w:val="0"/>
          <w:bCs/>
          <w:lang w:val="hr-HR"/>
        </w:rPr>
        <w:t xml:space="preserve"> </w:t>
      </w:r>
      <w:r w:rsidR="008F0526">
        <w:rPr>
          <w:b w:val="0"/>
          <w:bCs/>
          <w:lang w:val="hr-HR"/>
        </w:rPr>
        <w:t xml:space="preserve">ostvaren je </w:t>
      </w:r>
      <w:r>
        <w:rPr>
          <w:b w:val="0"/>
          <w:bCs/>
          <w:lang w:val="hr-HR"/>
        </w:rPr>
        <w:t xml:space="preserve">rast od </w:t>
      </w:r>
      <w:r w:rsidR="0025419F">
        <w:rPr>
          <w:b w:val="0"/>
          <w:bCs/>
          <w:lang w:val="hr-HR"/>
        </w:rPr>
        <w:t>2</w:t>
      </w:r>
      <w:r w:rsidR="00A31407">
        <w:rPr>
          <w:b w:val="0"/>
          <w:bCs/>
          <w:lang w:val="hr-HR"/>
        </w:rPr>
        <w:t>3</w:t>
      </w:r>
      <w:r>
        <w:rPr>
          <w:b w:val="0"/>
          <w:bCs/>
          <w:lang w:val="hr-HR"/>
        </w:rPr>
        <w:t xml:space="preserve"> %</w:t>
      </w:r>
      <w:r w:rsidR="00625A88">
        <w:rPr>
          <w:b w:val="0"/>
          <w:bCs/>
          <w:lang w:val="hr-HR"/>
        </w:rPr>
        <w:t xml:space="preserve">. Radi se o prihodima od ulaznica </w:t>
      </w:r>
      <w:r w:rsidR="009F1466">
        <w:rPr>
          <w:b w:val="0"/>
          <w:bCs/>
          <w:lang w:val="hr-HR"/>
        </w:rPr>
        <w:t xml:space="preserve">- </w:t>
      </w:r>
      <w:r w:rsidR="00A31407">
        <w:rPr>
          <w:b w:val="0"/>
          <w:bCs/>
          <w:lang w:val="hr-HR"/>
        </w:rPr>
        <w:t>712</w:t>
      </w:r>
      <w:r w:rsidR="005C17B9">
        <w:rPr>
          <w:b w:val="0"/>
          <w:bCs/>
          <w:lang w:val="hr-HR"/>
        </w:rPr>
        <w:t>.</w:t>
      </w:r>
      <w:r w:rsidR="00A31407">
        <w:rPr>
          <w:b w:val="0"/>
          <w:bCs/>
          <w:lang w:val="hr-HR"/>
        </w:rPr>
        <w:t>099</w:t>
      </w:r>
      <w:r w:rsidR="005C17B9">
        <w:rPr>
          <w:b w:val="0"/>
          <w:bCs/>
          <w:lang w:val="hr-HR"/>
        </w:rPr>
        <w:t>,</w:t>
      </w:r>
      <w:r w:rsidR="00A31407">
        <w:rPr>
          <w:b w:val="0"/>
          <w:bCs/>
          <w:lang w:val="hr-HR"/>
        </w:rPr>
        <w:t>37</w:t>
      </w:r>
      <w:r w:rsidR="005C17B9">
        <w:rPr>
          <w:b w:val="0"/>
          <w:bCs/>
          <w:lang w:val="hr-HR"/>
        </w:rPr>
        <w:t xml:space="preserve"> eura, prihodima od naplate šteta </w:t>
      </w:r>
      <w:r w:rsidR="009F1466">
        <w:rPr>
          <w:b w:val="0"/>
          <w:bCs/>
          <w:lang w:val="hr-HR"/>
        </w:rPr>
        <w:t xml:space="preserve">od osiguranja - </w:t>
      </w:r>
      <w:r w:rsidR="005C17B9">
        <w:rPr>
          <w:b w:val="0"/>
          <w:bCs/>
          <w:lang w:val="hr-HR"/>
        </w:rPr>
        <w:t xml:space="preserve">1.287,12 eura </w:t>
      </w:r>
      <w:r w:rsidR="00625A88">
        <w:rPr>
          <w:b w:val="0"/>
          <w:bCs/>
          <w:lang w:val="hr-HR"/>
        </w:rPr>
        <w:t xml:space="preserve">i prihodima koji su proizašli iz sudskih sporova </w:t>
      </w:r>
      <w:r w:rsidR="009F1466">
        <w:rPr>
          <w:b w:val="0"/>
          <w:bCs/>
          <w:lang w:val="hr-HR"/>
        </w:rPr>
        <w:t xml:space="preserve">- </w:t>
      </w:r>
      <w:r w:rsidR="005C17B9">
        <w:rPr>
          <w:b w:val="0"/>
          <w:bCs/>
          <w:lang w:val="hr-HR"/>
        </w:rPr>
        <w:t>34.8</w:t>
      </w:r>
      <w:r w:rsidR="00A31407">
        <w:rPr>
          <w:b w:val="0"/>
          <w:bCs/>
          <w:lang w:val="hr-HR"/>
        </w:rPr>
        <w:t>05,20</w:t>
      </w:r>
      <w:r w:rsidR="005C17B9">
        <w:rPr>
          <w:b w:val="0"/>
          <w:bCs/>
          <w:lang w:val="hr-HR"/>
        </w:rPr>
        <w:t xml:space="preserve"> eura</w:t>
      </w:r>
      <w:r w:rsidR="00625A88">
        <w:rPr>
          <w:b w:val="0"/>
          <w:bCs/>
          <w:lang w:val="hr-HR"/>
        </w:rPr>
        <w:t>.</w:t>
      </w:r>
      <w:r w:rsidR="00D518A1">
        <w:rPr>
          <w:b w:val="0"/>
          <w:bCs/>
          <w:lang w:val="hr-HR"/>
        </w:rPr>
        <w:t xml:space="preserve"> </w:t>
      </w:r>
    </w:p>
    <w:p w14:paraId="1E9F1B4F" w14:textId="77777777" w:rsidR="00D518A1" w:rsidRDefault="00D518A1" w:rsidP="00D518A1">
      <w:pPr>
        <w:pStyle w:val="Odlomakpopisa"/>
        <w:rPr>
          <w:b w:val="0"/>
          <w:bCs/>
          <w:lang w:val="hr-HR"/>
        </w:rPr>
      </w:pPr>
    </w:p>
    <w:p w14:paraId="0D1B2E93" w14:textId="04F7664A" w:rsidR="00EC1CCD" w:rsidRPr="00EC1CCD" w:rsidRDefault="00F36B96" w:rsidP="00EC1CCD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 w:rsidRPr="00EC1CCD">
        <w:rPr>
          <w:b w:val="0"/>
          <w:bCs/>
          <w:lang w:val="hr-HR"/>
        </w:rPr>
        <w:t>Prihodi od prodaje proizvoda i robe</w:t>
      </w:r>
      <w:r w:rsidR="00EC1CCD" w:rsidRPr="00EC1CCD">
        <w:rPr>
          <w:b w:val="0"/>
          <w:bCs/>
          <w:lang w:val="hr-HR"/>
        </w:rPr>
        <w:t xml:space="preserve"> iznose 1</w:t>
      </w:r>
      <w:r w:rsidR="00A31407">
        <w:rPr>
          <w:b w:val="0"/>
          <w:bCs/>
          <w:lang w:val="hr-HR"/>
        </w:rPr>
        <w:t>8</w:t>
      </w:r>
      <w:r w:rsidR="00EC1CCD" w:rsidRPr="00EC1CCD">
        <w:rPr>
          <w:b w:val="0"/>
          <w:bCs/>
          <w:lang w:val="hr-HR"/>
        </w:rPr>
        <w:t>.</w:t>
      </w:r>
      <w:r w:rsidR="00A31407">
        <w:rPr>
          <w:b w:val="0"/>
          <w:bCs/>
          <w:lang w:val="hr-HR"/>
        </w:rPr>
        <w:t>733,22</w:t>
      </w:r>
      <w:r w:rsidR="00EC1CCD" w:rsidRPr="00EC1CCD">
        <w:rPr>
          <w:b w:val="0"/>
          <w:bCs/>
          <w:lang w:val="hr-HR"/>
        </w:rPr>
        <w:t xml:space="preserve"> eura i veći su za</w:t>
      </w:r>
      <w:r w:rsidRPr="00EC1CCD">
        <w:rPr>
          <w:b w:val="0"/>
          <w:bCs/>
          <w:lang w:val="hr-HR"/>
        </w:rPr>
        <w:t xml:space="preserve"> </w:t>
      </w:r>
      <w:r w:rsidR="00A31407">
        <w:rPr>
          <w:b w:val="0"/>
          <w:bCs/>
          <w:lang w:val="hr-HR"/>
        </w:rPr>
        <w:t>38</w:t>
      </w:r>
      <w:r w:rsidRPr="00EC1CCD">
        <w:rPr>
          <w:b w:val="0"/>
          <w:bCs/>
          <w:lang w:val="hr-HR"/>
        </w:rPr>
        <w:t>,</w:t>
      </w:r>
      <w:r w:rsidR="00EC1CCD" w:rsidRPr="00EC1CCD">
        <w:rPr>
          <w:b w:val="0"/>
          <w:bCs/>
          <w:lang w:val="hr-HR"/>
        </w:rPr>
        <w:t>9</w:t>
      </w:r>
      <w:r w:rsidRPr="00EC1CCD">
        <w:rPr>
          <w:b w:val="0"/>
          <w:bCs/>
          <w:lang w:val="hr-HR"/>
        </w:rPr>
        <w:t>%,</w:t>
      </w:r>
      <w:r w:rsidR="00EC1CCD" w:rsidRPr="00EC1CCD">
        <w:rPr>
          <w:b w:val="0"/>
          <w:bCs/>
          <w:lang w:val="hr-HR"/>
        </w:rPr>
        <w:t xml:space="preserve"> u odnosu na prošlu godinu. P</w:t>
      </w:r>
      <w:r w:rsidRPr="00EC1CCD">
        <w:rPr>
          <w:b w:val="0"/>
          <w:bCs/>
          <w:lang w:val="hr-HR"/>
        </w:rPr>
        <w:t>rihodi od pruženih usluga</w:t>
      </w:r>
      <w:r w:rsidR="00EC1CCD" w:rsidRPr="00EC1CCD">
        <w:rPr>
          <w:b w:val="0"/>
          <w:bCs/>
          <w:lang w:val="hr-HR"/>
        </w:rPr>
        <w:t xml:space="preserve"> iznose </w:t>
      </w:r>
      <w:r w:rsidR="00A31407">
        <w:rPr>
          <w:b w:val="0"/>
          <w:bCs/>
          <w:lang w:val="hr-HR"/>
        </w:rPr>
        <w:t>217.893,53</w:t>
      </w:r>
      <w:r w:rsidR="00EC1CCD" w:rsidRPr="00EC1CCD">
        <w:rPr>
          <w:b w:val="0"/>
          <w:bCs/>
          <w:lang w:val="hr-HR"/>
        </w:rPr>
        <w:t xml:space="preserve"> eur</w:t>
      </w:r>
      <w:r w:rsidR="00EC1CCD">
        <w:rPr>
          <w:b w:val="0"/>
          <w:bCs/>
          <w:lang w:val="hr-HR"/>
        </w:rPr>
        <w:t>a i</w:t>
      </w:r>
      <w:r w:rsidRPr="00EC1CCD">
        <w:rPr>
          <w:b w:val="0"/>
          <w:bCs/>
          <w:lang w:val="hr-HR"/>
        </w:rPr>
        <w:t xml:space="preserve"> </w:t>
      </w:r>
      <w:r w:rsidR="00AD7054" w:rsidRPr="00EC1CCD">
        <w:rPr>
          <w:b w:val="0"/>
          <w:bCs/>
          <w:lang w:val="hr-HR"/>
        </w:rPr>
        <w:t xml:space="preserve">manji su </w:t>
      </w:r>
      <w:r w:rsidR="00EC1CCD" w:rsidRPr="00EC1CCD">
        <w:rPr>
          <w:b w:val="0"/>
          <w:bCs/>
          <w:lang w:val="hr-HR"/>
        </w:rPr>
        <w:t>6,</w:t>
      </w:r>
      <w:r w:rsidR="00A31407">
        <w:rPr>
          <w:b w:val="0"/>
          <w:bCs/>
          <w:lang w:val="hr-HR"/>
        </w:rPr>
        <w:t>6</w:t>
      </w:r>
      <w:r w:rsidR="00AD7054" w:rsidRPr="00EC1CCD">
        <w:rPr>
          <w:b w:val="0"/>
          <w:bCs/>
          <w:lang w:val="hr-HR"/>
        </w:rPr>
        <w:t xml:space="preserve"> posto</w:t>
      </w:r>
      <w:r w:rsidR="00FD69F9">
        <w:rPr>
          <w:b w:val="0"/>
          <w:bCs/>
          <w:lang w:val="hr-HR"/>
        </w:rPr>
        <w:t xml:space="preserve"> u odnosu na prošlu godinu</w:t>
      </w:r>
      <w:r w:rsidRPr="00EC1CCD">
        <w:rPr>
          <w:b w:val="0"/>
          <w:bCs/>
          <w:lang w:val="hr-HR"/>
        </w:rPr>
        <w:t xml:space="preserve">. </w:t>
      </w:r>
      <w:r w:rsidR="00EC1CCD" w:rsidRPr="00EC1CCD">
        <w:rPr>
          <w:b w:val="0"/>
          <w:bCs/>
          <w:lang w:val="hr-HR"/>
        </w:rPr>
        <w:t>Radi se o prihodima kampa koji iznose 1</w:t>
      </w:r>
      <w:r w:rsidR="00A31407">
        <w:rPr>
          <w:b w:val="0"/>
          <w:bCs/>
          <w:lang w:val="hr-HR"/>
        </w:rPr>
        <w:t>2</w:t>
      </w:r>
      <w:r w:rsidR="00EC1CCD" w:rsidRPr="00EC1CCD">
        <w:rPr>
          <w:b w:val="0"/>
          <w:bCs/>
          <w:lang w:val="hr-HR"/>
        </w:rPr>
        <w:t>5.</w:t>
      </w:r>
      <w:r w:rsidR="00A31407">
        <w:rPr>
          <w:b w:val="0"/>
          <w:bCs/>
          <w:lang w:val="hr-HR"/>
        </w:rPr>
        <w:t>055</w:t>
      </w:r>
      <w:r w:rsidR="00EC1CCD" w:rsidRPr="00EC1CCD">
        <w:rPr>
          <w:b w:val="0"/>
          <w:bCs/>
          <w:lang w:val="hr-HR"/>
        </w:rPr>
        <w:t>,</w:t>
      </w:r>
      <w:r w:rsidR="00A31407">
        <w:rPr>
          <w:b w:val="0"/>
          <w:bCs/>
          <w:lang w:val="hr-HR"/>
        </w:rPr>
        <w:t>11</w:t>
      </w:r>
      <w:r w:rsidR="00EC1CCD" w:rsidRPr="00EC1CCD">
        <w:rPr>
          <w:b w:val="0"/>
          <w:bCs/>
          <w:lang w:val="hr-HR"/>
        </w:rPr>
        <w:t xml:space="preserve"> eur</w:t>
      </w:r>
      <w:r w:rsidR="00FD69F9">
        <w:rPr>
          <w:b w:val="0"/>
          <w:bCs/>
          <w:lang w:val="hr-HR"/>
        </w:rPr>
        <w:t>a</w:t>
      </w:r>
      <w:r w:rsidR="00EC1CCD" w:rsidRPr="00EC1CCD">
        <w:rPr>
          <w:b w:val="0"/>
          <w:bCs/>
          <w:lang w:val="hr-HR"/>
        </w:rPr>
        <w:t xml:space="preserve">, prihodima od „Šumarske kuće Lugarnice“ koji iznose </w:t>
      </w:r>
      <w:r w:rsidR="00A31407">
        <w:rPr>
          <w:b w:val="0"/>
          <w:bCs/>
          <w:lang w:val="hr-HR"/>
        </w:rPr>
        <w:t>30</w:t>
      </w:r>
      <w:r w:rsidR="00EC1CCD" w:rsidRPr="00EC1CCD">
        <w:rPr>
          <w:b w:val="0"/>
          <w:bCs/>
          <w:lang w:val="hr-HR"/>
        </w:rPr>
        <w:t>.</w:t>
      </w:r>
      <w:r w:rsidR="00A31407">
        <w:rPr>
          <w:b w:val="0"/>
          <w:bCs/>
          <w:lang w:val="hr-HR"/>
        </w:rPr>
        <w:t>054,53</w:t>
      </w:r>
      <w:r w:rsidR="00EC1CCD" w:rsidRPr="00EC1CCD">
        <w:rPr>
          <w:b w:val="0"/>
          <w:bCs/>
          <w:lang w:val="hr-HR"/>
        </w:rPr>
        <w:t xml:space="preserve"> eura, prihodima od vođenja i prezentacija koji iznose </w:t>
      </w:r>
      <w:r w:rsidR="00A31407">
        <w:rPr>
          <w:b w:val="0"/>
          <w:bCs/>
          <w:lang w:val="hr-HR"/>
        </w:rPr>
        <w:t>2.575,64</w:t>
      </w:r>
      <w:r w:rsidR="00EC1CCD" w:rsidRPr="00EC1CCD">
        <w:rPr>
          <w:b w:val="0"/>
          <w:bCs/>
          <w:lang w:val="hr-HR"/>
        </w:rPr>
        <w:t xml:space="preserve"> eura, naplate parkiranja koji iznose 4</w:t>
      </w:r>
      <w:r w:rsidR="00A31407">
        <w:rPr>
          <w:b w:val="0"/>
          <w:bCs/>
          <w:lang w:val="hr-HR"/>
        </w:rPr>
        <w:t>6</w:t>
      </w:r>
      <w:r w:rsidR="00EC1CCD" w:rsidRPr="00EC1CCD">
        <w:rPr>
          <w:b w:val="0"/>
          <w:bCs/>
          <w:lang w:val="hr-HR"/>
        </w:rPr>
        <w:t>.</w:t>
      </w:r>
      <w:r w:rsidR="00A31407">
        <w:rPr>
          <w:b w:val="0"/>
          <w:bCs/>
          <w:lang w:val="hr-HR"/>
        </w:rPr>
        <w:t>894</w:t>
      </w:r>
      <w:r w:rsidR="00EC1CCD" w:rsidRPr="00EC1CCD">
        <w:rPr>
          <w:b w:val="0"/>
          <w:bCs/>
          <w:lang w:val="hr-HR"/>
        </w:rPr>
        <w:t>,</w:t>
      </w:r>
      <w:r w:rsidR="00A31407">
        <w:rPr>
          <w:b w:val="0"/>
          <w:bCs/>
          <w:lang w:val="hr-HR"/>
        </w:rPr>
        <w:t>92</w:t>
      </w:r>
      <w:r w:rsidR="00EC1CCD" w:rsidRPr="00EC1CCD">
        <w:rPr>
          <w:b w:val="0"/>
          <w:bCs/>
          <w:lang w:val="hr-HR"/>
        </w:rPr>
        <w:t xml:space="preserve"> eura, prihodima od zakupnina koji iznose </w:t>
      </w:r>
      <w:r w:rsidR="00A31407">
        <w:rPr>
          <w:b w:val="0"/>
          <w:bCs/>
          <w:lang w:val="hr-HR"/>
        </w:rPr>
        <w:t>3</w:t>
      </w:r>
      <w:r w:rsidR="00EC1CCD" w:rsidRPr="00EC1CCD">
        <w:rPr>
          <w:b w:val="0"/>
          <w:bCs/>
          <w:lang w:val="hr-HR"/>
        </w:rPr>
        <w:t>.</w:t>
      </w:r>
      <w:r w:rsidR="00A31407">
        <w:rPr>
          <w:b w:val="0"/>
          <w:bCs/>
          <w:lang w:val="hr-HR"/>
        </w:rPr>
        <w:t>399,98</w:t>
      </w:r>
      <w:r w:rsidR="00EC1CCD" w:rsidRPr="00EC1CCD">
        <w:rPr>
          <w:b w:val="0"/>
          <w:bCs/>
          <w:lang w:val="hr-HR"/>
        </w:rPr>
        <w:t xml:space="preserve"> eura i ostalim prihodima koji iznose </w:t>
      </w:r>
      <w:r w:rsidR="00A31407">
        <w:rPr>
          <w:b w:val="0"/>
          <w:bCs/>
          <w:lang w:val="hr-HR"/>
        </w:rPr>
        <w:t>9</w:t>
      </w:r>
      <w:r w:rsidR="00EC1CCD" w:rsidRPr="00EC1CCD">
        <w:rPr>
          <w:b w:val="0"/>
          <w:bCs/>
          <w:lang w:val="hr-HR"/>
        </w:rPr>
        <w:t>.</w:t>
      </w:r>
      <w:r w:rsidR="00A31407">
        <w:rPr>
          <w:b w:val="0"/>
          <w:bCs/>
          <w:lang w:val="hr-HR"/>
        </w:rPr>
        <w:t>913,35</w:t>
      </w:r>
      <w:r w:rsidR="00EC1CCD" w:rsidRPr="00EC1CCD">
        <w:rPr>
          <w:b w:val="0"/>
          <w:bCs/>
          <w:lang w:val="hr-HR"/>
        </w:rPr>
        <w:t xml:space="preserve"> eura.</w:t>
      </w:r>
    </w:p>
    <w:p w14:paraId="6360A15C" w14:textId="77777777" w:rsidR="00EC1CCD" w:rsidRDefault="00EC1CCD" w:rsidP="00EC1CCD">
      <w:pPr>
        <w:ind w:left="720"/>
        <w:jc w:val="both"/>
        <w:rPr>
          <w:b w:val="0"/>
          <w:bCs/>
          <w:lang w:val="hr-HR"/>
        </w:rPr>
      </w:pPr>
    </w:p>
    <w:p w14:paraId="0E8157AD" w14:textId="5864477F" w:rsidR="005B0ECF" w:rsidRPr="006B12E4" w:rsidRDefault="005B0ECF" w:rsidP="005B0ECF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>
        <w:rPr>
          <w:b w:val="0"/>
          <w:bCs/>
          <w:lang w:val="hr-HR"/>
        </w:rPr>
        <w:t xml:space="preserve">Prihodi iz nadležnog proračuna </w:t>
      </w:r>
      <w:r w:rsidR="004013A5">
        <w:rPr>
          <w:b w:val="0"/>
          <w:bCs/>
          <w:lang w:val="hr-HR"/>
        </w:rPr>
        <w:t xml:space="preserve">iznose </w:t>
      </w:r>
      <w:r w:rsidR="006B12E4">
        <w:rPr>
          <w:b w:val="0"/>
          <w:bCs/>
          <w:lang w:val="hr-HR"/>
        </w:rPr>
        <w:t>2</w:t>
      </w:r>
      <w:r w:rsidR="00A31407">
        <w:rPr>
          <w:b w:val="0"/>
          <w:bCs/>
          <w:lang w:val="hr-HR"/>
        </w:rPr>
        <w:t>84</w:t>
      </w:r>
      <w:r w:rsidR="00153AF9">
        <w:rPr>
          <w:b w:val="0"/>
          <w:bCs/>
          <w:lang w:val="hr-HR"/>
        </w:rPr>
        <w:t>.</w:t>
      </w:r>
      <w:r w:rsidR="006B12E4">
        <w:rPr>
          <w:b w:val="0"/>
          <w:bCs/>
          <w:lang w:val="hr-HR"/>
        </w:rPr>
        <w:t>5</w:t>
      </w:r>
      <w:r w:rsidR="00A31407">
        <w:rPr>
          <w:b w:val="0"/>
          <w:bCs/>
          <w:lang w:val="hr-HR"/>
        </w:rPr>
        <w:t>05</w:t>
      </w:r>
      <w:r w:rsidR="00153AF9">
        <w:rPr>
          <w:b w:val="0"/>
          <w:bCs/>
          <w:lang w:val="hr-HR"/>
        </w:rPr>
        <w:t>,</w:t>
      </w:r>
      <w:r w:rsidR="00A31407">
        <w:rPr>
          <w:b w:val="0"/>
          <w:bCs/>
          <w:lang w:val="hr-HR"/>
        </w:rPr>
        <w:t xml:space="preserve">00 </w:t>
      </w:r>
      <w:r w:rsidR="006B12E4">
        <w:rPr>
          <w:b w:val="0"/>
          <w:bCs/>
          <w:lang w:val="hr-HR"/>
        </w:rPr>
        <w:t xml:space="preserve">eura </w:t>
      </w:r>
      <w:r w:rsidR="001D4F0F">
        <w:rPr>
          <w:b w:val="0"/>
          <w:bCs/>
          <w:lang w:val="hr-HR"/>
        </w:rPr>
        <w:t xml:space="preserve"> </w:t>
      </w:r>
      <w:r w:rsidR="006E34CF">
        <w:rPr>
          <w:b w:val="0"/>
          <w:bCs/>
          <w:lang w:val="hr-HR"/>
        </w:rPr>
        <w:t xml:space="preserve">i korišteni su za isplatu plaća </w:t>
      </w:r>
      <w:r w:rsidR="004013A5">
        <w:rPr>
          <w:b w:val="0"/>
          <w:bCs/>
          <w:lang w:val="hr-HR"/>
        </w:rPr>
        <w:t xml:space="preserve">i ostalih materijalnih prava </w:t>
      </w:r>
      <w:r w:rsidR="006E34CF">
        <w:rPr>
          <w:b w:val="0"/>
          <w:bCs/>
          <w:lang w:val="hr-HR"/>
        </w:rPr>
        <w:t>za zaposlene na teret državnog proračuna</w:t>
      </w:r>
      <w:r>
        <w:rPr>
          <w:b w:val="0"/>
          <w:bCs/>
          <w:lang w:val="hr-HR"/>
        </w:rPr>
        <w:t>.</w:t>
      </w:r>
    </w:p>
    <w:p w14:paraId="130D3E53" w14:textId="77777777" w:rsidR="00CA3612" w:rsidRDefault="00CA3612" w:rsidP="00CA3612">
      <w:pPr>
        <w:ind w:left="720"/>
        <w:jc w:val="both"/>
        <w:rPr>
          <w:b w:val="0"/>
          <w:bCs/>
          <w:lang w:val="hr-HR"/>
        </w:rPr>
      </w:pPr>
    </w:p>
    <w:p w14:paraId="7E1CABA6" w14:textId="01CEEFE9" w:rsidR="001D0C92" w:rsidRDefault="00E70738" w:rsidP="009804AF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 w:rsidRPr="007F4646">
        <w:rPr>
          <w:b w:val="0"/>
          <w:bCs/>
          <w:lang w:val="hr-HR"/>
        </w:rPr>
        <w:t>R</w:t>
      </w:r>
      <w:r w:rsidR="009804AF" w:rsidRPr="007F4646">
        <w:rPr>
          <w:b w:val="0"/>
          <w:bCs/>
          <w:lang w:val="hr-HR"/>
        </w:rPr>
        <w:t xml:space="preserve">ashodi </w:t>
      </w:r>
      <w:r w:rsidR="007F4646">
        <w:rPr>
          <w:b w:val="0"/>
          <w:bCs/>
          <w:lang w:val="hr-HR"/>
        </w:rPr>
        <w:t xml:space="preserve">poslovanja </w:t>
      </w:r>
      <w:r w:rsidR="006B12E4">
        <w:rPr>
          <w:b w:val="0"/>
          <w:bCs/>
          <w:lang w:val="hr-HR"/>
        </w:rPr>
        <w:t xml:space="preserve">iznose </w:t>
      </w:r>
      <w:r w:rsidR="00A31407">
        <w:rPr>
          <w:b w:val="0"/>
          <w:bCs/>
          <w:lang w:val="hr-HR"/>
        </w:rPr>
        <w:t>1.337.206,03</w:t>
      </w:r>
      <w:r w:rsidR="006B12E4">
        <w:rPr>
          <w:b w:val="0"/>
          <w:bCs/>
          <w:lang w:val="hr-HR"/>
        </w:rPr>
        <w:t xml:space="preserve"> eura i </w:t>
      </w:r>
      <w:r w:rsidR="00BC1774">
        <w:rPr>
          <w:b w:val="0"/>
          <w:bCs/>
          <w:lang w:val="hr-HR"/>
        </w:rPr>
        <w:t xml:space="preserve">veći su za </w:t>
      </w:r>
      <w:r w:rsidR="006B12E4">
        <w:rPr>
          <w:b w:val="0"/>
          <w:bCs/>
          <w:lang w:val="hr-HR"/>
        </w:rPr>
        <w:t>2</w:t>
      </w:r>
      <w:r w:rsidR="00A31407">
        <w:rPr>
          <w:b w:val="0"/>
          <w:bCs/>
          <w:lang w:val="hr-HR"/>
        </w:rPr>
        <w:t>9</w:t>
      </w:r>
      <w:r w:rsidR="00BC1774">
        <w:rPr>
          <w:b w:val="0"/>
          <w:bCs/>
          <w:lang w:val="hr-HR"/>
        </w:rPr>
        <w:t>,</w:t>
      </w:r>
      <w:r w:rsidR="00A31407">
        <w:rPr>
          <w:b w:val="0"/>
          <w:bCs/>
          <w:lang w:val="hr-HR"/>
        </w:rPr>
        <w:t>2</w:t>
      </w:r>
      <w:r w:rsidR="000F6FF6">
        <w:rPr>
          <w:b w:val="0"/>
          <w:bCs/>
          <w:lang w:val="hr-HR"/>
        </w:rPr>
        <w:t xml:space="preserve"> </w:t>
      </w:r>
      <w:r w:rsidR="007F4646">
        <w:rPr>
          <w:b w:val="0"/>
          <w:bCs/>
          <w:lang w:val="hr-HR"/>
        </w:rPr>
        <w:t xml:space="preserve">% </w:t>
      </w:r>
      <w:r w:rsidR="00280F40">
        <w:rPr>
          <w:b w:val="0"/>
          <w:bCs/>
          <w:lang w:val="hr-HR"/>
        </w:rPr>
        <w:t xml:space="preserve"> u odnosu na prošlu </w:t>
      </w:r>
      <w:r w:rsidR="009804AF">
        <w:rPr>
          <w:b w:val="0"/>
          <w:bCs/>
          <w:lang w:val="hr-HR"/>
        </w:rPr>
        <w:t>godin</w:t>
      </w:r>
      <w:r w:rsidR="00280F40">
        <w:rPr>
          <w:b w:val="0"/>
          <w:bCs/>
          <w:lang w:val="hr-HR"/>
        </w:rPr>
        <w:t>u</w:t>
      </w:r>
      <w:r w:rsidR="009804AF">
        <w:rPr>
          <w:b w:val="0"/>
          <w:bCs/>
          <w:lang w:val="hr-HR"/>
        </w:rPr>
        <w:t>.</w:t>
      </w:r>
      <w:r w:rsidR="00CB6289">
        <w:rPr>
          <w:b w:val="0"/>
          <w:bCs/>
          <w:lang w:val="hr-HR"/>
        </w:rPr>
        <w:t xml:space="preserve"> </w:t>
      </w:r>
    </w:p>
    <w:p w14:paraId="2CF1F3AB" w14:textId="77777777" w:rsidR="00736C72" w:rsidRDefault="00736C72" w:rsidP="00736C72">
      <w:pPr>
        <w:ind w:left="720"/>
        <w:jc w:val="both"/>
        <w:rPr>
          <w:b w:val="0"/>
          <w:bCs/>
          <w:lang w:val="hr-HR"/>
        </w:rPr>
      </w:pPr>
    </w:p>
    <w:p w14:paraId="591DC468" w14:textId="14712286" w:rsidR="00736C72" w:rsidRDefault="00736C72" w:rsidP="009804AF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>
        <w:rPr>
          <w:b w:val="0"/>
          <w:bCs/>
          <w:lang w:val="hr-HR"/>
        </w:rPr>
        <w:t xml:space="preserve">Rashodi za zaposlene porasli su za </w:t>
      </w:r>
      <w:r w:rsidR="00C009F4">
        <w:rPr>
          <w:b w:val="0"/>
          <w:bCs/>
          <w:lang w:val="hr-HR"/>
        </w:rPr>
        <w:t>40</w:t>
      </w:r>
      <w:r>
        <w:rPr>
          <w:b w:val="0"/>
          <w:bCs/>
          <w:lang w:val="hr-HR"/>
        </w:rPr>
        <w:t>,</w:t>
      </w:r>
      <w:r w:rsidR="00C009F4">
        <w:rPr>
          <w:b w:val="0"/>
          <w:bCs/>
          <w:lang w:val="hr-HR"/>
        </w:rPr>
        <w:t>5</w:t>
      </w:r>
      <w:r>
        <w:rPr>
          <w:b w:val="0"/>
          <w:bCs/>
          <w:lang w:val="hr-HR"/>
        </w:rPr>
        <w:t xml:space="preserve"> posto. </w:t>
      </w:r>
      <w:r w:rsidR="00ED21CC">
        <w:rPr>
          <w:b w:val="0"/>
          <w:bCs/>
          <w:lang w:val="hr-HR"/>
        </w:rPr>
        <w:t>Do navedenog povećanja došlo je zbog</w:t>
      </w:r>
      <w:r>
        <w:rPr>
          <w:b w:val="0"/>
          <w:bCs/>
          <w:lang w:val="hr-HR"/>
        </w:rPr>
        <w:t xml:space="preserve"> </w:t>
      </w:r>
      <w:r w:rsidR="00ED21CC">
        <w:rPr>
          <w:b w:val="0"/>
          <w:bCs/>
          <w:lang w:val="hr-HR"/>
        </w:rPr>
        <w:t xml:space="preserve">povećanja broja zaposlenih, povećanja </w:t>
      </w:r>
      <w:r>
        <w:rPr>
          <w:b w:val="0"/>
          <w:bCs/>
          <w:lang w:val="hr-HR"/>
        </w:rPr>
        <w:t>osnovice za obračun plaće</w:t>
      </w:r>
      <w:r w:rsidR="00080F14">
        <w:rPr>
          <w:b w:val="0"/>
          <w:bCs/>
          <w:lang w:val="hr-HR"/>
        </w:rPr>
        <w:t xml:space="preserve">, </w:t>
      </w:r>
      <w:r w:rsidR="00D05625">
        <w:rPr>
          <w:b w:val="0"/>
          <w:bCs/>
          <w:lang w:val="hr-HR"/>
        </w:rPr>
        <w:t>dodatka</w:t>
      </w:r>
      <w:r w:rsidR="00080F14">
        <w:rPr>
          <w:b w:val="0"/>
          <w:bCs/>
          <w:lang w:val="hr-HR"/>
        </w:rPr>
        <w:t xml:space="preserve"> na plaću za službenike i namještenike u javnim službama </w:t>
      </w:r>
      <w:r w:rsidR="00D05625">
        <w:rPr>
          <w:b w:val="0"/>
          <w:bCs/>
          <w:lang w:val="hr-HR"/>
        </w:rPr>
        <w:t>uvedenim O</w:t>
      </w:r>
      <w:r w:rsidR="00AC00E8">
        <w:rPr>
          <w:b w:val="0"/>
          <w:bCs/>
          <w:lang w:val="hr-HR"/>
        </w:rPr>
        <w:t>d</w:t>
      </w:r>
      <w:r w:rsidR="00D05625">
        <w:rPr>
          <w:b w:val="0"/>
          <w:bCs/>
          <w:lang w:val="hr-HR"/>
        </w:rPr>
        <w:t xml:space="preserve">lukom Vlade RH </w:t>
      </w:r>
      <w:r w:rsidR="00080F14">
        <w:rPr>
          <w:b w:val="0"/>
          <w:bCs/>
          <w:lang w:val="hr-HR"/>
        </w:rPr>
        <w:t>i dodatk</w:t>
      </w:r>
      <w:r w:rsidR="00ED21CC">
        <w:rPr>
          <w:b w:val="0"/>
          <w:bCs/>
          <w:lang w:val="hr-HR"/>
        </w:rPr>
        <w:t>a</w:t>
      </w:r>
      <w:r w:rsidR="00080F14">
        <w:rPr>
          <w:b w:val="0"/>
          <w:bCs/>
          <w:lang w:val="hr-HR"/>
        </w:rPr>
        <w:t xml:space="preserve"> na plaću s osnove prihoda ostvarenih na tržištu</w:t>
      </w:r>
      <w:r w:rsidR="00ED21CC">
        <w:rPr>
          <w:b w:val="0"/>
          <w:bCs/>
          <w:lang w:val="hr-HR"/>
        </w:rPr>
        <w:t xml:space="preserve"> uvedenim Kolektivnim ugovorom za JU NP Paklenica</w:t>
      </w:r>
      <w:r w:rsidR="00080F14">
        <w:rPr>
          <w:b w:val="0"/>
          <w:bCs/>
          <w:lang w:val="hr-HR"/>
        </w:rPr>
        <w:t>.</w:t>
      </w:r>
    </w:p>
    <w:p w14:paraId="6F5CCA6F" w14:textId="77777777" w:rsidR="00C009F4" w:rsidRDefault="00C009F4" w:rsidP="00C009F4">
      <w:pPr>
        <w:pStyle w:val="Odlomakpopisa"/>
        <w:rPr>
          <w:b w:val="0"/>
          <w:bCs/>
          <w:lang w:val="hr-HR"/>
        </w:rPr>
      </w:pPr>
    </w:p>
    <w:p w14:paraId="46380D23" w14:textId="7B1E433E" w:rsidR="00C009F4" w:rsidRDefault="00C009F4" w:rsidP="009804AF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>
        <w:rPr>
          <w:b w:val="0"/>
          <w:bCs/>
          <w:lang w:val="hr-HR"/>
        </w:rPr>
        <w:t>Ostali rashodi za zaposlene porasli su 110,6 %.</w:t>
      </w:r>
      <w:r w:rsidR="00080F14">
        <w:rPr>
          <w:b w:val="0"/>
          <w:bCs/>
          <w:lang w:val="hr-HR"/>
        </w:rPr>
        <w:t xml:space="preserve"> </w:t>
      </w:r>
      <w:r w:rsidR="009F1466">
        <w:rPr>
          <w:b w:val="0"/>
          <w:bCs/>
          <w:lang w:val="hr-HR"/>
        </w:rPr>
        <w:t xml:space="preserve">Do povećanja rashoda za zaposlene došlo je zbog stupanja na snagu Kolektivnog ugovora za JU NP Paklenica kojim je uvedeno pravo na naknadu za troškove prehrane u visini neoporezivog iznosa utvrđenog poreznim propisima za tu namjenu i </w:t>
      </w:r>
      <w:r w:rsidR="00ED21CC">
        <w:rPr>
          <w:b w:val="0"/>
          <w:bCs/>
          <w:lang w:val="hr-HR"/>
        </w:rPr>
        <w:t>odluke čelnika o isplati novčane naknade za radne rezultate</w:t>
      </w:r>
      <w:r w:rsidR="001760FE">
        <w:rPr>
          <w:b w:val="0"/>
          <w:bCs/>
          <w:lang w:val="hr-HR"/>
        </w:rPr>
        <w:t xml:space="preserve">. </w:t>
      </w:r>
      <w:r w:rsidR="00ED21CC">
        <w:rPr>
          <w:b w:val="0"/>
          <w:bCs/>
          <w:lang w:val="hr-HR"/>
        </w:rPr>
        <w:t xml:space="preserve">Također je došlo i do </w:t>
      </w:r>
      <w:r w:rsidR="00080F14">
        <w:rPr>
          <w:b w:val="0"/>
          <w:bCs/>
          <w:lang w:val="hr-HR"/>
        </w:rPr>
        <w:t>povećanja iznosa regresa</w:t>
      </w:r>
      <w:r w:rsidR="001760FE">
        <w:rPr>
          <w:b w:val="0"/>
          <w:bCs/>
          <w:lang w:val="hr-HR"/>
        </w:rPr>
        <w:t xml:space="preserve"> i</w:t>
      </w:r>
      <w:r w:rsidR="00080F14">
        <w:rPr>
          <w:b w:val="0"/>
          <w:bCs/>
          <w:lang w:val="hr-HR"/>
        </w:rPr>
        <w:t xml:space="preserve"> božićnic</w:t>
      </w:r>
      <w:r w:rsidR="001760FE">
        <w:rPr>
          <w:b w:val="0"/>
          <w:bCs/>
          <w:lang w:val="hr-HR"/>
        </w:rPr>
        <w:t>e</w:t>
      </w:r>
      <w:r w:rsidR="00ED21CC">
        <w:rPr>
          <w:b w:val="0"/>
          <w:bCs/>
          <w:lang w:val="hr-HR"/>
        </w:rPr>
        <w:t xml:space="preserve"> dodacima Temeljnog kolektivnog ugovora za službenike i namještenike u javnim službama.</w:t>
      </w:r>
      <w:r w:rsidR="00080F14">
        <w:rPr>
          <w:b w:val="0"/>
          <w:bCs/>
          <w:lang w:val="hr-HR"/>
        </w:rPr>
        <w:t xml:space="preserve"> </w:t>
      </w:r>
    </w:p>
    <w:p w14:paraId="6604A917" w14:textId="77777777" w:rsidR="006E6C31" w:rsidRDefault="006E6C31" w:rsidP="00FF55E4">
      <w:pPr>
        <w:ind w:left="720"/>
        <w:jc w:val="both"/>
        <w:rPr>
          <w:b w:val="0"/>
          <w:bCs/>
          <w:lang w:val="hr-HR"/>
        </w:rPr>
      </w:pPr>
    </w:p>
    <w:p w14:paraId="5BD7B2FE" w14:textId="25931205" w:rsidR="009804AF" w:rsidRDefault="00736C72" w:rsidP="009804AF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 w:rsidRPr="00E538C1">
        <w:rPr>
          <w:b w:val="0"/>
          <w:bCs/>
          <w:lang w:val="hr-HR"/>
        </w:rPr>
        <w:t>Nakn</w:t>
      </w:r>
      <w:r>
        <w:rPr>
          <w:b w:val="0"/>
          <w:bCs/>
          <w:lang w:val="hr-HR"/>
        </w:rPr>
        <w:t>ade troškova za zaposlene rasle</w:t>
      </w:r>
      <w:r w:rsidR="00E538C1">
        <w:rPr>
          <w:b w:val="0"/>
          <w:bCs/>
          <w:lang w:val="hr-HR"/>
        </w:rPr>
        <w:t xml:space="preserve"> su 100,8%</w:t>
      </w:r>
      <w:r>
        <w:rPr>
          <w:b w:val="0"/>
          <w:bCs/>
          <w:lang w:val="hr-HR"/>
        </w:rPr>
        <w:t>. Najviše su rasli rashodi za službena putovanja</w:t>
      </w:r>
      <w:r w:rsidR="00AE1845">
        <w:rPr>
          <w:b w:val="0"/>
          <w:bCs/>
          <w:lang w:val="hr-HR"/>
        </w:rPr>
        <w:t xml:space="preserve"> i stručno usavršavanje djelatnika</w:t>
      </w:r>
      <w:r w:rsidR="00ED21CC">
        <w:rPr>
          <w:b w:val="0"/>
          <w:bCs/>
          <w:lang w:val="hr-HR"/>
        </w:rPr>
        <w:t xml:space="preserve"> zbog financiranja prekvalifikacije </w:t>
      </w:r>
      <w:r w:rsidR="002E542C">
        <w:rPr>
          <w:b w:val="0"/>
          <w:bCs/>
          <w:lang w:val="hr-HR"/>
        </w:rPr>
        <w:t>dva</w:t>
      </w:r>
      <w:r>
        <w:rPr>
          <w:b w:val="0"/>
          <w:bCs/>
          <w:lang w:val="hr-HR"/>
        </w:rPr>
        <w:t xml:space="preserve"> djelatnika </w:t>
      </w:r>
      <w:r w:rsidR="00ED21CC">
        <w:rPr>
          <w:b w:val="0"/>
          <w:bCs/>
          <w:lang w:val="hr-HR"/>
        </w:rPr>
        <w:t>za vatrogasca i vatrogasnog tehničara pri</w:t>
      </w:r>
      <w:r>
        <w:rPr>
          <w:b w:val="0"/>
          <w:bCs/>
          <w:lang w:val="hr-HR"/>
        </w:rPr>
        <w:t xml:space="preserve"> </w:t>
      </w:r>
      <w:r w:rsidR="002E542C">
        <w:rPr>
          <w:b w:val="0"/>
          <w:bCs/>
          <w:lang w:val="hr-HR"/>
        </w:rPr>
        <w:t>Državn</w:t>
      </w:r>
      <w:r w:rsidR="00ED21CC">
        <w:rPr>
          <w:b w:val="0"/>
          <w:bCs/>
          <w:lang w:val="hr-HR"/>
        </w:rPr>
        <w:t>oj</w:t>
      </w:r>
      <w:r w:rsidR="002E542C">
        <w:rPr>
          <w:b w:val="0"/>
          <w:bCs/>
          <w:lang w:val="hr-HR"/>
        </w:rPr>
        <w:t xml:space="preserve"> </w:t>
      </w:r>
      <w:r>
        <w:rPr>
          <w:b w:val="0"/>
          <w:bCs/>
          <w:lang w:val="hr-HR"/>
        </w:rPr>
        <w:t>vatrogasn</w:t>
      </w:r>
      <w:r w:rsidR="00ED21CC">
        <w:rPr>
          <w:b w:val="0"/>
          <w:bCs/>
          <w:lang w:val="hr-HR"/>
        </w:rPr>
        <w:t>oj</w:t>
      </w:r>
      <w:r>
        <w:rPr>
          <w:b w:val="0"/>
          <w:bCs/>
          <w:lang w:val="hr-HR"/>
        </w:rPr>
        <w:t xml:space="preserve"> škol</w:t>
      </w:r>
      <w:r w:rsidR="00ED21CC">
        <w:rPr>
          <w:b w:val="0"/>
          <w:bCs/>
          <w:lang w:val="hr-HR"/>
        </w:rPr>
        <w:t>i</w:t>
      </w:r>
      <w:r>
        <w:rPr>
          <w:b w:val="0"/>
          <w:bCs/>
          <w:lang w:val="hr-HR"/>
        </w:rPr>
        <w:t xml:space="preserve"> u Split</w:t>
      </w:r>
      <w:r w:rsidR="002E542C">
        <w:rPr>
          <w:b w:val="0"/>
          <w:bCs/>
          <w:lang w:val="hr-HR"/>
        </w:rPr>
        <w:t>u</w:t>
      </w:r>
      <w:r>
        <w:rPr>
          <w:b w:val="0"/>
          <w:bCs/>
          <w:lang w:val="hr-HR"/>
        </w:rPr>
        <w:t xml:space="preserve">. </w:t>
      </w:r>
    </w:p>
    <w:p w14:paraId="7CFA99BB" w14:textId="77777777" w:rsidR="007358D4" w:rsidRDefault="007358D4" w:rsidP="007358D4">
      <w:pPr>
        <w:pStyle w:val="Odlomakpopisa"/>
        <w:rPr>
          <w:b w:val="0"/>
          <w:bCs/>
          <w:lang w:val="hr-HR"/>
        </w:rPr>
      </w:pPr>
    </w:p>
    <w:p w14:paraId="34E88482" w14:textId="39335ADC" w:rsidR="007358D4" w:rsidRDefault="007358D4" w:rsidP="009804AF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>
        <w:rPr>
          <w:b w:val="0"/>
          <w:bCs/>
          <w:lang w:val="hr-HR"/>
        </w:rPr>
        <w:t xml:space="preserve">Rashodi za materijal i </w:t>
      </w:r>
      <w:r w:rsidRPr="00845D52">
        <w:rPr>
          <w:b w:val="0"/>
          <w:bCs/>
          <w:lang w:val="hr-HR"/>
        </w:rPr>
        <w:t>energiju rasli su radi</w:t>
      </w:r>
      <w:r w:rsidR="00845D52" w:rsidRPr="008B302E">
        <w:rPr>
          <w:b w:val="0"/>
          <w:bCs/>
          <w:lang w:val="hr-HR"/>
        </w:rPr>
        <w:t xml:space="preserve"> </w:t>
      </w:r>
      <w:r w:rsidR="008B302E">
        <w:rPr>
          <w:b w:val="0"/>
          <w:bCs/>
          <w:lang w:val="hr-HR"/>
        </w:rPr>
        <w:t>većeg obima radova na održavanju</w:t>
      </w:r>
      <w:r w:rsidR="00D05625">
        <w:rPr>
          <w:b w:val="0"/>
          <w:bCs/>
          <w:lang w:val="hr-HR"/>
        </w:rPr>
        <w:t>,</w:t>
      </w:r>
      <w:r w:rsidR="008B302E">
        <w:rPr>
          <w:b w:val="0"/>
          <w:bCs/>
          <w:lang w:val="hr-HR"/>
        </w:rPr>
        <w:t xml:space="preserve"> nabav</w:t>
      </w:r>
      <w:r w:rsidR="00ED21CC">
        <w:rPr>
          <w:b w:val="0"/>
          <w:bCs/>
          <w:lang w:val="hr-HR"/>
        </w:rPr>
        <w:t>e</w:t>
      </w:r>
      <w:r w:rsidR="008B302E">
        <w:rPr>
          <w:b w:val="0"/>
          <w:bCs/>
          <w:lang w:val="hr-HR"/>
        </w:rPr>
        <w:t xml:space="preserve"> službene i zaštitne odjeće i obuće</w:t>
      </w:r>
      <w:r w:rsidR="00D05625">
        <w:rPr>
          <w:b w:val="0"/>
          <w:bCs/>
          <w:lang w:val="hr-HR"/>
        </w:rPr>
        <w:t xml:space="preserve"> i rasta cijene energenata</w:t>
      </w:r>
      <w:r w:rsidR="008B302E">
        <w:rPr>
          <w:b w:val="0"/>
          <w:bCs/>
          <w:lang w:val="hr-HR"/>
        </w:rPr>
        <w:t xml:space="preserve">. </w:t>
      </w:r>
    </w:p>
    <w:p w14:paraId="57304684" w14:textId="77777777" w:rsidR="003126DD" w:rsidRDefault="003126DD" w:rsidP="003126DD">
      <w:pPr>
        <w:pStyle w:val="Odlomakpopisa"/>
        <w:rPr>
          <w:b w:val="0"/>
          <w:bCs/>
          <w:lang w:val="hr-HR"/>
        </w:rPr>
      </w:pPr>
    </w:p>
    <w:p w14:paraId="240467F1" w14:textId="7A44843E" w:rsidR="005D6EDB" w:rsidRDefault="00A32BE4" w:rsidP="00844A06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 w:rsidRPr="00DC45FB">
        <w:rPr>
          <w:b w:val="0"/>
          <w:bCs/>
          <w:lang w:val="hr-HR"/>
        </w:rPr>
        <w:t>Rashodi za usluge</w:t>
      </w:r>
      <w:r w:rsidR="007358D4" w:rsidRPr="00DC45FB">
        <w:rPr>
          <w:b w:val="0"/>
          <w:bCs/>
          <w:lang w:val="hr-HR"/>
        </w:rPr>
        <w:t xml:space="preserve"> </w:t>
      </w:r>
      <w:r w:rsidR="00DC45FB" w:rsidRPr="00DC45FB">
        <w:rPr>
          <w:b w:val="0"/>
          <w:bCs/>
          <w:lang w:val="hr-HR"/>
        </w:rPr>
        <w:t>veći su za 2</w:t>
      </w:r>
      <w:r w:rsidR="00206C15">
        <w:rPr>
          <w:b w:val="0"/>
          <w:bCs/>
          <w:lang w:val="hr-HR"/>
        </w:rPr>
        <w:t>7,6</w:t>
      </w:r>
      <w:r w:rsidR="00DC45FB" w:rsidRPr="00DC45FB">
        <w:rPr>
          <w:b w:val="0"/>
          <w:bCs/>
          <w:lang w:val="hr-HR"/>
        </w:rPr>
        <w:t>%</w:t>
      </w:r>
      <w:r w:rsidR="0089602B" w:rsidRPr="00DC45FB">
        <w:rPr>
          <w:b w:val="0"/>
          <w:bCs/>
          <w:lang w:val="hr-HR"/>
        </w:rPr>
        <w:t xml:space="preserve"> </w:t>
      </w:r>
      <w:r w:rsidR="00206C15">
        <w:rPr>
          <w:b w:val="0"/>
          <w:bCs/>
          <w:lang w:val="hr-HR"/>
        </w:rPr>
        <w:t>nego p</w:t>
      </w:r>
      <w:r w:rsidR="0089602B" w:rsidRPr="00DC45FB">
        <w:rPr>
          <w:b w:val="0"/>
          <w:bCs/>
          <w:lang w:val="hr-HR"/>
        </w:rPr>
        <w:t>rošle godine.</w:t>
      </w:r>
      <w:r w:rsidR="008F0526" w:rsidRPr="00DC45FB">
        <w:rPr>
          <w:b w:val="0"/>
          <w:bCs/>
          <w:lang w:val="hr-HR"/>
        </w:rPr>
        <w:t xml:space="preserve"> </w:t>
      </w:r>
      <w:r w:rsidR="00DC45FB">
        <w:rPr>
          <w:b w:val="0"/>
          <w:bCs/>
          <w:lang w:val="hr-HR"/>
        </w:rPr>
        <w:t>Razlika je nastala radi povećanja rashoda usluga za tekuće i investicijsko održavanje</w:t>
      </w:r>
      <w:r w:rsidR="00D05625">
        <w:rPr>
          <w:b w:val="0"/>
          <w:bCs/>
          <w:lang w:val="hr-HR"/>
        </w:rPr>
        <w:t xml:space="preserve"> zbog značajnih </w:t>
      </w:r>
      <w:r w:rsidR="00DC45FB">
        <w:rPr>
          <w:b w:val="0"/>
          <w:bCs/>
          <w:lang w:val="hr-HR"/>
        </w:rPr>
        <w:t>izdat</w:t>
      </w:r>
      <w:r w:rsidR="00D05625">
        <w:rPr>
          <w:b w:val="0"/>
          <w:bCs/>
          <w:lang w:val="hr-HR"/>
        </w:rPr>
        <w:t>a</w:t>
      </w:r>
      <w:r w:rsidR="00DC45FB">
        <w:rPr>
          <w:b w:val="0"/>
          <w:bCs/>
          <w:lang w:val="hr-HR"/>
        </w:rPr>
        <w:t>k</w:t>
      </w:r>
      <w:r w:rsidR="00D05625">
        <w:rPr>
          <w:b w:val="0"/>
          <w:bCs/>
          <w:lang w:val="hr-HR"/>
        </w:rPr>
        <w:t>a</w:t>
      </w:r>
      <w:r w:rsidR="00DC45FB">
        <w:rPr>
          <w:b w:val="0"/>
          <w:bCs/>
          <w:lang w:val="hr-HR"/>
        </w:rPr>
        <w:t xml:space="preserve"> za sanaciju štete na </w:t>
      </w:r>
      <w:r w:rsidR="00D05625">
        <w:rPr>
          <w:b w:val="0"/>
          <w:bCs/>
          <w:lang w:val="hr-HR"/>
        </w:rPr>
        <w:t xml:space="preserve">pješačkoj </w:t>
      </w:r>
      <w:r w:rsidR="00DC45FB">
        <w:rPr>
          <w:b w:val="0"/>
          <w:bCs/>
          <w:lang w:val="hr-HR"/>
        </w:rPr>
        <w:t xml:space="preserve">stazi </w:t>
      </w:r>
      <w:r w:rsidR="00D05625">
        <w:rPr>
          <w:b w:val="0"/>
          <w:bCs/>
          <w:lang w:val="hr-HR"/>
        </w:rPr>
        <w:t xml:space="preserve">u kanjonu Velike Paklenice </w:t>
      </w:r>
      <w:r w:rsidR="00DC45FB">
        <w:rPr>
          <w:b w:val="0"/>
          <w:bCs/>
          <w:lang w:val="hr-HR"/>
        </w:rPr>
        <w:t xml:space="preserve">koju je prouzročila velika bujica. </w:t>
      </w:r>
    </w:p>
    <w:p w14:paraId="243F02BE" w14:textId="77777777" w:rsidR="00DC45FB" w:rsidRPr="00DC45FB" w:rsidRDefault="00DC45FB" w:rsidP="00DC45FB">
      <w:pPr>
        <w:jc w:val="both"/>
        <w:rPr>
          <w:b w:val="0"/>
          <w:bCs/>
          <w:lang w:val="hr-HR"/>
        </w:rPr>
      </w:pPr>
    </w:p>
    <w:p w14:paraId="58144A1D" w14:textId="4F600436" w:rsidR="009D1714" w:rsidRDefault="005D6EDB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 w:rsidRPr="00C01584">
        <w:rPr>
          <w:b w:val="0"/>
          <w:bCs/>
          <w:lang w:val="hr-HR"/>
        </w:rPr>
        <w:t>Ostali nespomenuti rashodi poslovanja</w:t>
      </w:r>
      <w:r w:rsidR="00EA3CDD" w:rsidRPr="00C01584">
        <w:rPr>
          <w:b w:val="0"/>
          <w:bCs/>
          <w:lang w:val="hr-HR"/>
        </w:rPr>
        <w:t xml:space="preserve"> </w:t>
      </w:r>
      <w:r w:rsidR="004F2B3C" w:rsidRPr="00C01584">
        <w:rPr>
          <w:b w:val="0"/>
          <w:bCs/>
          <w:lang w:val="hr-HR"/>
        </w:rPr>
        <w:t xml:space="preserve">lani su </w:t>
      </w:r>
      <w:r w:rsidR="00D05625">
        <w:rPr>
          <w:b w:val="0"/>
          <w:bCs/>
          <w:lang w:val="hr-HR"/>
        </w:rPr>
        <w:t>iznosili</w:t>
      </w:r>
      <w:r w:rsidR="00D05625" w:rsidRPr="00C01584">
        <w:rPr>
          <w:b w:val="0"/>
          <w:bCs/>
          <w:lang w:val="hr-HR"/>
        </w:rPr>
        <w:t xml:space="preserve"> </w:t>
      </w:r>
      <w:r w:rsidR="00206C15">
        <w:rPr>
          <w:b w:val="0"/>
          <w:bCs/>
          <w:lang w:val="hr-HR"/>
        </w:rPr>
        <w:t>107.906,80</w:t>
      </w:r>
      <w:r w:rsidR="004F2B3C" w:rsidRPr="00C01584">
        <w:rPr>
          <w:b w:val="0"/>
          <w:bCs/>
          <w:lang w:val="hr-HR"/>
        </w:rPr>
        <w:t xml:space="preserve"> eura</w:t>
      </w:r>
      <w:r w:rsidR="008B302E">
        <w:rPr>
          <w:b w:val="0"/>
          <w:bCs/>
          <w:lang w:val="hr-HR"/>
        </w:rPr>
        <w:t>,</w:t>
      </w:r>
      <w:r w:rsidR="004F2B3C" w:rsidRPr="00C01584">
        <w:rPr>
          <w:b w:val="0"/>
          <w:bCs/>
          <w:lang w:val="hr-HR"/>
        </w:rPr>
        <w:t xml:space="preserve"> a ove godine </w:t>
      </w:r>
      <w:r w:rsidR="00206C15">
        <w:rPr>
          <w:b w:val="0"/>
          <w:bCs/>
          <w:lang w:val="hr-HR"/>
        </w:rPr>
        <w:t>77</w:t>
      </w:r>
      <w:r w:rsidR="00DC45FB">
        <w:rPr>
          <w:b w:val="0"/>
          <w:bCs/>
          <w:lang w:val="hr-HR"/>
        </w:rPr>
        <w:t>.572,</w:t>
      </w:r>
      <w:r w:rsidR="00206C15">
        <w:rPr>
          <w:b w:val="0"/>
          <w:bCs/>
          <w:lang w:val="hr-HR"/>
        </w:rPr>
        <w:t>96</w:t>
      </w:r>
      <w:r w:rsidR="004F2B3C" w:rsidRPr="00C01584">
        <w:rPr>
          <w:b w:val="0"/>
          <w:bCs/>
          <w:lang w:val="hr-HR"/>
        </w:rPr>
        <w:t>.</w:t>
      </w:r>
      <w:r w:rsidR="00206C15">
        <w:rPr>
          <w:b w:val="0"/>
          <w:bCs/>
          <w:lang w:val="hr-HR"/>
        </w:rPr>
        <w:t xml:space="preserve"> </w:t>
      </w:r>
      <w:r w:rsidR="00AE1845">
        <w:rPr>
          <w:b w:val="0"/>
          <w:bCs/>
          <w:lang w:val="hr-HR"/>
        </w:rPr>
        <w:t xml:space="preserve">Smanjenje rashoda nastalo je </w:t>
      </w:r>
      <w:r w:rsidR="00206C15">
        <w:rPr>
          <w:b w:val="0"/>
          <w:bCs/>
          <w:lang w:val="hr-HR"/>
        </w:rPr>
        <w:t>ponajprije radi</w:t>
      </w:r>
      <w:r w:rsidR="00011611">
        <w:rPr>
          <w:b w:val="0"/>
          <w:bCs/>
          <w:lang w:val="hr-HR"/>
        </w:rPr>
        <w:t xml:space="preserve"> </w:t>
      </w:r>
      <w:r w:rsidR="00AE1845">
        <w:rPr>
          <w:b w:val="0"/>
          <w:bCs/>
          <w:lang w:val="hr-HR"/>
        </w:rPr>
        <w:t xml:space="preserve">toga što smo 2022. godine imali </w:t>
      </w:r>
      <w:r w:rsidR="00011611">
        <w:rPr>
          <w:b w:val="0"/>
          <w:bCs/>
          <w:lang w:val="hr-HR"/>
        </w:rPr>
        <w:t>štet</w:t>
      </w:r>
      <w:r w:rsidR="00AE1845">
        <w:rPr>
          <w:b w:val="0"/>
          <w:bCs/>
          <w:lang w:val="hr-HR"/>
        </w:rPr>
        <w:t>u</w:t>
      </w:r>
      <w:r w:rsidR="00011611">
        <w:rPr>
          <w:b w:val="0"/>
          <w:bCs/>
          <w:lang w:val="hr-HR"/>
        </w:rPr>
        <w:t xml:space="preserve"> prouzročen</w:t>
      </w:r>
      <w:r w:rsidR="00AE1845">
        <w:rPr>
          <w:b w:val="0"/>
          <w:bCs/>
          <w:lang w:val="hr-HR"/>
        </w:rPr>
        <w:t>u</w:t>
      </w:r>
      <w:r w:rsidR="00011611">
        <w:rPr>
          <w:b w:val="0"/>
          <w:bCs/>
          <w:lang w:val="hr-HR"/>
        </w:rPr>
        <w:t xml:space="preserve"> kaznenim djelom.</w:t>
      </w:r>
      <w:r w:rsidR="004F2B3C" w:rsidRPr="00C01584">
        <w:rPr>
          <w:b w:val="0"/>
          <w:bCs/>
          <w:lang w:val="hr-HR"/>
        </w:rPr>
        <w:t xml:space="preserve"> </w:t>
      </w:r>
      <w:r w:rsidR="00F80567">
        <w:rPr>
          <w:b w:val="0"/>
          <w:bCs/>
          <w:lang w:val="hr-HR"/>
        </w:rPr>
        <w:t xml:space="preserve">Postupak </w:t>
      </w:r>
      <w:r w:rsidR="00206C15">
        <w:rPr>
          <w:b w:val="0"/>
          <w:bCs/>
          <w:lang w:val="hr-HR"/>
        </w:rPr>
        <w:t xml:space="preserve">je </w:t>
      </w:r>
      <w:r w:rsidR="00F80567">
        <w:rPr>
          <w:b w:val="0"/>
          <w:bCs/>
          <w:lang w:val="hr-HR"/>
        </w:rPr>
        <w:t xml:space="preserve">pred </w:t>
      </w:r>
      <w:r w:rsidR="00206C15">
        <w:rPr>
          <w:b w:val="0"/>
          <w:bCs/>
          <w:lang w:val="hr-HR"/>
        </w:rPr>
        <w:t>n</w:t>
      </w:r>
      <w:r w:rsidR="00F80567">
        <w:rPr>
          <w:b w:val="0"/>
          <w:bCs/>
          <w:lang w:val="hr-HR"/>
        </w:rPr>
        <w:t>adležnim tijelima, pre</w:t>
      </w:r>
      <w:r w:rsidR="00206C15">
        <w:rPr>
          <w:b w:val="0"/>
          <w:bCs/>
          <w:lang w:val="hr-HR"/>
        </w:rPr>
        <w:t>ma</w:t>
      </w:r>
      <w:r w:rsidR="00F80567">
        <w:rPr>
          <w:b w:val="0"/>
          <w:bCs/>
          <w:lang w:val="hr-HR"/>
        </w:rPr>
        <w:t xml:space="preserve"> kojima je Ustanova podnijela </w:t>
      </w:r>
      <w:r w:rsidR="00011611">
        <w:rPr>
          <w:b w:val="0"/>
          <w:bCs/>
          <w:lang w:val="hr-HR"/>
        </w:rPr>
        <w:t xml:space="preserve">odgovarajući imovinsko-pravni zahtjev, </w:t>
      </w:r>
      <w:r w:rsidR="00721ED9">
        <w:rPr>
          <w:b w:val="0"/>
          <w:bCs/>
          <w:lang w:val="hr-HR"/>
        </w:rPr>
        <w:t xml:space="preserve">proces </w:t>
      </w:r>
      <w:r w:rsidR="00011611">
        <w:rPr>
          <w:b w:val="0"/>
          <w:bCs/>
          <w:lang w:val="hr-HR"/>
        </w:rPr>
        <w:t>je u tijeku.</w:t>
      </w:r>
    </w:p>
    <w:p w14:paraId="35774311" w14:textId="77777777" w:rsidR="00D630F8" w:rsidRDefault="00D630F8" w:rsidP="00D630F8">
      <w:pPr>
        <w:pStyle w:val="Odlomakpopisa"/>
        <w:rPr>
          <w:b w:val="0"/>
          <w:bCs/>
          <w:lang w:val="hr-HR"/>
        </w:rPr>
      </w:pPr>
    </w:p>
    <w:p w14:paraId="55F79CD0" w14:textId="365DBE2D" w:rsidR="009A3D3B" w:rsidRDefault="00D630F8" w:rsidP="00AA4F40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>
        <w:rPr>
          <w:b w:val="0"/>
          <w:bCs/>
          <w:lang w:val="hr-HR"/>
        </w:rPr>
        <w:lastRenderedPageBreak/>
        <w:t>Subvencije trgovačkim društvima iz EU sredstava odnose se na priznate troškove projektnog partnera CEDRA na spomenutom projektu.</w:t>
      </w:r>
    </w:p>
    <w:p w14:paraId="1CE733B3" w14:textId="77777777" w:rsidR="00D630F8" w:rsidRDefault="00D630F8" w:rsidP="00D630F8">
      <w:pPr>
        <w:pStyle w:val="Odlomakpopisa"/>
        <w:rPr>
          <w:b w:val="0"/>
          <w:bCs/>
          <w:lang w:val="hr-HR"/>
        </w:rPr>
      </w:pPr>
    </w:p>
    <w:p w14:paraId="11CBCCA9" w14:textId="4FDD1BB2" w:rsidR="00D630F8" w:rsidRPr="00115DEF" w:rsidRDefault="00D630F8" w:rsidP="00D630F8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 w:rsidRPr="00115DEF">
        <w:rPr>
          <w:b w:val="0"/>
          <w:bCs/>
          <w:lang w:val="hr-HR"/>
        </w:rPr>
        <w:t xml:space="preserve">Tekući prijenosi između proračunskih korisnika istog proračuna </w:t>
      </w:r>
      <w:r w:rsidR="00AE1845">
        <w:rPr>
          <w:b w:val="0"/>
          <w:bCs/>
          <w:lang w:val="hr-HR"/>
        </w:rPr>
        <w:t xml:space="preserve">iznose 23.000,73 eura a </w:t>
      </w:r>
      <w:r w:rsidRPr="00115DEF">
        <w:rPr>
          <w:b w:val="0"/>
          <w:bCs/>
          <w:lang w:val="hr-HR"/>
        </w:rPr>
        <w:t xml:space="preserve">odnose se na uplatu 3% vlastitih prihoda </w:t>
      </w:r>
      <w:r>
        <w:rPr>
          <w:b w:val="0"/>
          <w:bCs/>
          <w:lang w:val="hr-HR"/>
        </w:rPr>
        <w:t xml:space="preserve">u državni proračun, </w:t>
      </w:r>
      <w:r w:rsidRPr="00115DEF">
        <w:rPr>
          <w:b w:val="0"/>
          <w:bCs/>
          <w:lang w:val="hr-HR"/>
        </w:rPr>
        <w:t xml:space="preserve">prema </w:t>
      </w:r>
      <w:r>
        <w:rPr>
          <w:b w:val="0"/>
          <w:bCs/>
          <w:lang w:val="hr-HR"/>
        </w:rPr>
        <w:t>"P</w:t>
      </w:r>
      <w:r w:rsidRPr="00115DEF">
        <w:rPr>
          <w:b w:val="0"/>
          <w:bCs/>
          <w:lang w:val="hr-HR"/>
        </w:rPr>
        <w:t>ravilniku o mjerilima i načinu korištenja donacija i vlastitih prihoda nacionalnih parkova i parkova prirode"</w:t>
      </w:r>
      <w:r>
        <w:rPr>
          <w:b w:val="0"/>
          <w:bCs/>
          <w:lang w:val="hr-HR"/>
        </w:rPr>
        <w:t>.</w:t>
      </w:r>
    </w:p>
    <w:p w14:paraId="0CF32F64" w14:textId="77777777" w:rsidR="00D630F8" w:rsidRPr="00D630F8" w:rsidRDefault="00D630F8" w:rsidP="00F868F9">
      <w:pPr>
        <w:jc w:val="both"/>
        <w:rPr>
          <w:b w:val="0"/>
          <w:bCs/>
          <w:lang w:val="hr-HR"/>
        </w:rPr>
      </w:pPr>
    </w:p>
    <w:p w14:paraId="1921F2E8" w14:textId="0901DBA9" w:rsidR="00D630F8" w:rsidRPr="00F868F9" w:rsidRDefault="00B471BF" w:rsidP="00F868F9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 w:rsidRPr="00993FE6">
        <w:rPr>
          <w:b w:val="0"/>
          <w:bCs/>
          <w:lang w:val="hr-HR"/>
        </w:rPr>
        <w:t xml:space="preserve">Rashodi za nabavu nefinancijske imovine </w:t>
      </w:r>
      <w:r w:rsidR="008B302E">
        <w:rPr>
          <w:b w:val="0"/>
          <w:bCs/>
          <w:lang w:val="hr-HR"/>
        </w:rPr>
        <w:t xml:space="preserve">značajno su </w:t>
      </w:r>
      <w:r w:rsidR="00AA4F40">
        <w:rPr>
          <w:b w:val="0"/>
          <w:bCs/>
          <w:lang w:val="hr-HR"/>
        </w:rPr>
        <w:t xml:space="preserve">manji nego prošle godine. </w:t>
      </w:r>
      <w:bookmarkStart w:id="1" w:name="_Hlk139876338"/>
      <w:r w:rsidR="008F0526">
        <w:rPr>
          <w:b w:val="0"/>
          <w:bCs/>
          <w:lang w:val="hr-HR"/>
        </w:rPr>
        <w:t>Prošle godine je završen projekt</w:t>
      </w:r>
      <w:r w:rsidR="00AA4F40">
        <w:rPr>
          <w:b w:val="0"/>
          <w:bCs/>
          <w:lang w:val="hr-HR"/>
        </w:rPr>
        <w:t xml:space="preserve"> </w:t>
      </w:r>
      <w:r w:rsidR="00AA4F40" w:rsidRPr="008F0526">
        <w:rPr>
          <w:rFonts w:cs="Times New Roman"/>
          <w:b w:val="0"/>
          <w:lang w:val="hr-HR"/>
        </w:rPr>
        <w:t>"</w:t>
      </w:r>
      <w:r w:rsidR="00AA4F40" w:rsidRPr="008F0526">
        <w:rPr>
          <w:rFonts w:cs="Times New Roman"/>
          <w:lang w:val="hr-HR"/>
        </w:rPr>
        <w:t>Podzemni grad u srcu Velebita: razvoj cjelogodišnjeg održivog i sigurnog aktivnog turizma u NP Paklenica i širem velebitskom području"</w:t>
      </w:r>
      <w:bookmarkEnd w:id="1"/>
      <w:r w:rsidR="008F0526">
        <w:rPr>
          <w:b w:val="0"/>
          <w:bCs/>
          <w:lang w:val="hr-HR"/>
        </w:rPr>
        <w:t xml:space="preserve"> i</w:t>
      </w:r>
      <w:r w:rsidR="00624B82">
        <w:rPr>
          <w:b w:val="0"/>
          <w:bCs/>
          <w:lang w:val="hr-HR"/>
        </w:rPr>
        <w:t xml:space="preserve"> </w:t>
      </w:r>
      <w:r w:rsidR="008F0526">
        <w:rPr>
          <w:b w:val="0"/>
          <w:bCs/>
          <w:lang w:val="hr-HR"/>
        </w:rPr>
        <w:t xml:space="preserve">sva </w:t>
      </w:r>
      <w:r w:rsidR="00624B82">
        <w:rPr>
          <w:b w:val="0"/>
          <w:bCs/>
          <w:lang w:val="hr-HR"/>
        </w:rPr>
        <w:t>razlika odnosi se na spomenuti projekt.</w:t>
      </w:r>
    </w:p>
    <w:p w14:paraId="743FAF96" w14:textId="77777777" w:rsidR="00F868F9" w:rsidRDefault="00F868F9" w:rsidP="00F868F9">
      <w:pPr>
        <w:jc w:val="both"/>
        <w:rPr>
          <w:b w:val="0"/>
          <w:bCs/>
          <w:lang w:val="hr-HR"/>
        </w:rPr>
      </w:pPr>
    </w:p>
    <w:p w14:paraId="01FC76D2" w14:textId="4FCAEA0B" w:rsidR="00D630F8" w:rsidRDefault="00F868F9" w:rsidP="00D630F8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>
        <w:rPr>
          <w:b w:val="0"/>
          <w:bCs/>
          <w:lang w:val="hr-HR"/>
        </w:rPr>
        <w:t xml:space="preserve">Višak </w:t>
      </w:r>
      <w:r w:rsidR="00D630F8" w:rsidRPr="00BD7494">
        <w:rPr>
          <w:b w:val="0"/>
          <w:bCs/>
          <w:lang w:val="hr-HR"/>
        </w:rPr>
        <w:t xml:space="preserve">prihoda poslovanja </w:t>
      </w:r>
      <w:r w:rsidR="00D630F8">
        <w:rPr>
          <w:b w:val="0"/>
          <w:bCs/>
          <w:lang w:val="hr-HR"/>
        </w:rPr>
        <w:t>(</w:t>
      </w:r>
      <w:r>
        <w:rPr>
          <w:b w:val="0"/>
          <w:bCs/>
          <w:lang w:val="hr-HR"/>
        </w:rPr>
        <w:t>šifra X005)</w:t>
      </w:r>
      <w:r w:rsidR="00D630F8">
        <w:rPr>
          <w:b w:val="0"/>
          <w:bCs/>
          <w:lang w:val="hr-HR"/>
        </w:rPr>
        <w:t xml:space="preserve"> </w:t>
      </w:r>
      <w:r w:rsidR="00D630F8" w:rsidRPr="00BD7494">
        <w:rPr>
          <w:b w:val="0"/>
          <w:bCs/>
          <w:lang w:val="hr-HR"/>
        </w:rPr>
        <w:t xml:space="preserve">iznosi </w:t>
      </w:r>
      <w:r>
        <w:rPr>
          <w:b w:val="0"/>
          <w:bCs/>
          <w:lang w:val="hr-HR"/>
        </w:rPr>
        <w:t xml:space="preserve">1.031.560,39 eura. Preneseni višak prihoda </w:t>
      </w:r>
      <w:r w:rsidR="00D630F8">
        <w:rPr>
          <w:b w:val="0"/>
          <w:bCs/>
          <w:lang w:val="hr-HR"/>
        </w:rPr>
        <w:t xml:space="preserve"> </w:t>
      </w:r>
      <w:r>
        <w:rPr>
          <w:b w:val="0"/>
          <w:bCs/>
          <w:lang w:val="hr-HR"/>
        </w:rPr>
        <w:t xml:space="preserve">je 272.712,16 eura. </w:t>
      </w:r>
    </w:p>
    <w:p w14:paraId="4D670006" w14:textId="77777777" w:rsidR="00D630F8" w:rsidRDefault="00D630F8" w:rsidP="00D630F8">
      <w:pPr>
        <w:ind w:left="720"/>
        <w:jc w:val="both"/>
        <w:rPr>
          <w:b w:val="0"/>
          <w:bCs/>
          <w:lang w:val="hr-HR"/>
        </w:rPr>
      </w:pPr>
    </w:p>
    <w:p w14:paraId="0378D231" w14:textId="5AA71BFB" w:rsidR="00D630F8" w:rsidRPr="00120B6E" w:rsidRDefault="00D630F8" w:rsidP="00D630F8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 w:rsidRPr="00120B6E">
        <w:rPr>
          <w:b w:val="0"/>
          <w:bCs/>
          <w:lang w:val="hr-HR"/>
        </w:rPr>
        <w:t xml:space="preserve">Višak prihoda raspoloživ u sljedećem razdoblju iznosi </w:t>
      </w:r>
      <w:r w:rsidR="00F868F9">
        <w:rPr>
          <w:b w:val="0"/>
          <w:bCs/>
          <w:lang w:val="hr-HR"/>
        </w:rPr>
        <w:t>1</w:t>
      </w:r>
      <w:r w:rsidRPr="00120B6E">
        <w:rPr>
          <w:b w:val="0"/>
          <w:bCs/>
          <w:lang w:val="hr-HR"/>
        </w:rPr>
        <w:t>.</w:t>
      </w:r>
      <w:r w:rsidR="00F868F9">
        <w:rPr>
          <w:b w:val="0"/>
          <w:bCs/>
          <w:lang w:val="hr-HR"/>
        </w:rPr>
        <w:t>304</w:t>
      </w:r>
      <w:r w:rsidRPr="00120B6E">
        <w:rPr>
          <w:b w:val="0"/>
          <w:bCs/>
          <w:lang w:val="hr-HR"/>
        </w:rPr>
        <w:t>.</w:t>
      </w:r>
      <w:r w:rsidR="00F868F9">
        <w:rPr>
          <w:b w:val="0"/>
          <w:bCs/>
          <w:lang w:val="hr-HR"/>
        </w:rPr>
        <w:t>272,55</w:t>
      </w:r>
      <w:r w:rsidRPr="00120B6E">
        <w:rPr>
          <w:b w:val="0"/>
          <w:bCs/>
          <w:lang w:val="hr-HR"/>
        </w:rPr>
        <w:t xml:space="preserve"> </w:t>
      </w:r>
      <w:r w:rsidR="00F868F9">
        <w:rPr>
          <w:b w:val="0"/>
          <w:bCs/>
          <w:lang w:val="hr-HR"/>
        </w:rPr>
        <w:t>eura</w:t>
      </w:r>
      <w:r>
        <w:rPr>
          <w:b w:val="0"/>
          <w:bCs/>
          <w:lang w:val="hr-HR"/>
        </w:rPr>
        <w:t>, a</w:t>
      </w:r>
      <w:r w:rsidRPr="00120B6E">
        <w:rPr>
          <w:b w:val="0"/>
          <w:bCs/>
          <w:lang w:val="hr-HR"/>
        </w:rPr>
        <w:t xml:space="preserve"> odluka o rasporedu</w:t>
      </w:r>
      <w:r w:rsidR="00AE1845">
        <w:rPr>
          <w:b w:val="0"/>
          <w:bCs/>
          <w:lang w:val="hr-HR"/>
        </w:rPr>
        <w:t xml:space="preserve"> i korištenju </w:t>
      </w:r>
      <w:r w:rsidRPr="00120B6E">
        <w:rPr>
          <w:b w:val="0"/>
          <w:bCs/>
          <w:lang w:val="hr-HR"/>
        </w:rPr>
        <w:t>raspoloživog viška prihoda će se donijeti na sjednici Upravnog vijeća.</w:t>
      </w:r>
    </w:p>
    <w:p w14:paraId="4D244B29" w14:textId="77777777" w:rsidR="00D630F8" w:rsidRPr="00120B6E" w:rsidRDefault="00D630F8" w:rsidP="00D630F8">
      <w:pPr>
        <w:ind w:left="720"/>
        <w:jc w:val="both"/>
        <w:rPr>
          <w:b w:val="0"/>
          <w:bCs/>
          <w:lang w:val="hr-HR"/>
        </w:rPr>
      </w:pPr>
    </w:p>
    <w:p w14:paraId="046447EE" w14:textId="77777777" w:rsidR="00D630F8" w:rsidRDefault="00D630F8" w:rsidP="00D630F8">
      <w:pPr>
        <w:jc w:val="both"/>
        <w:rPr>
          <w:b w:val="0"/>
          <w:bCs/>
          <w:i/>
          <w:u w:val="single"/>
          <w:lang w:val="hr-HR"/>
        </w:rPr>
      </w:pPr>
    </w:p>
    <w:p w14:paraId="16281562" w14:textId="77777777" w:rsidR="00D630F8" w:rsidRPr="00BD7494" w:rsidRDefault="00D630F8" w:rsidP="00D630F8">
      <w:pPr>
        <w:rPr>
          <w:b w:val="0"/>
          <w:bCs/>
          <w:i/>
          <w:u w:val="single"/>
          <w:lang w:val="hr-HR"/>
        </w:rPr>
      </w:pPr>
      <w:r w:rsidRPr="00BD7494">
        <w:rPr>
          <w:b w:val="0"/>
          <w:bCs/>
          <w:i/>
          <w:u w:val="single"/>
          <w:lang w:val="hr-HR"/>
        </w:rPr>
        <w:t>Bilješke uz obrazac BIL</w:t>
      </w:r>
    </w:p>
    <w:p w14:paraId="1AC9129E" w14:textId="77777777" w:rsidR="00D630F8" w:rsidRPr="00BD7494" w:rsidRDefault="00D630F8" w:rsidP="00D630F8">
      <w:pPr>
        <w:jc w:val="both"/>
        <w:rPr>
          <w:b w:val="0"/>
          <w:bCs/>
          <w:lang w:val="hr-HR"/>
        </w:rPr>
      </w:pPr>
    </w:p>
    <w:p w14:paraId="2EDBEBDA" w14:textId="5BCBB589" w:rsidR="00D630F8" w:rsidRDefault="00D630F8" w:rsidP="00D630F8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>
        <w:rPr>
          <w:b w:val="0"/>
          <w:bCs/>
          <w:lang w:val="hr-HR"/>
        </w:rPr>
        <w:t>Potraživanja za više plaćene poreze i doprinose (</w:t>
      </w:r>
      <w:r w:rsidR="00CA1AE2">
        <w:rPr>
          <w:b w:val="0"/>
          <w:bCs/>
          <w:lang w:val="hr-HR"/>
        </w:rPr>
        <w:t>Šifra</w:t>
      </w:r>
      <w:r>
        <w:rPr>
          <w:b w:val="0"/>
          <w:bCs/>
          <w:lang w:val="hr-HR"/>
        </w:rPr>
        <w:t xml:space="preserve"> </w:t>
      </w:r>
      <w:r w:rsidR="00CA1AE2">
        <w:rPr>
          <w:b w:val="0"/>
          <w:bCs/>
          <w:lang w:val="hr-HR"/>
        </w:rPr>
        <w:t>124</w:t>
      </w:r>
      <w:r>
        <w:rPr>
          <w:b w:val="0"/>
          <w:bCs/>
          <w:lang w:val="hr-HR"/>
        </w:rPr>
        <w:t xml:space="preserve">) iznose </w:t>
      </w:r>
      <w:r w:rsidR="00CA1AE2">
        <w:rPr>
          <w:b w:val="0"/>
          <w:bCs/>
          <w:lang w:val="hr-HR"/>
        </w:rPr>
        <w:t>8.889,43 eura</w:t>
      </w:r>
      <w:r>
        <w:rPr>
          <w:b w:val="0"/>
          <w:bCs/>
          <w:lang w:val="hr-HR"/>
        </w:rPr>
        <w:t>, a radi se o potraživanju za PDV.</w:t>
      </w:r>
    </w:p>
    <w:p w14:paraId="45F3C35E" w14:textId="77777777" w:rsidR="00D630F8" w:rsidRDefault="00D630F8" w:rsidP="00D630F8">
      <w:pPr>
        <w:ind w:left="720"/>
        <w:jc w:val="both"/>
        <w:rPr>
          <w:b w:val="0"/>
          <w:bCs/>
          <w:lang w:val="hr-HR"/>
        </w:rPr>
      </w:pPr>
    </w:p>
    <w:p w14:paraId="339AB754" w14:textId="33441B37" w:rsidR="00D630F8" w:rsidRDefault="00D630F8" w:rsidP="00D630F8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>
        <w:rPr>
          <w:b w:val="0"/>
          <w:bCs/>
          <w:lang w:val="hr-HR"/>
        </w:rPr>
        <w:t>Ostala potraživanja (</w:t>
      </w:r>
      <w:r w:rsidR="00CA1AE2">
        <w:rPr>
          <w:b w:val="0"/>
          <w:bCs/>
          <w:lang w:val="hr-HR"/>
        </w:rPr>
        <w:t>Šifra 129</w:t>
      </w:r>
      <w:r>
        <w:rPr>
          <w:b w:val="0"/>
          <w:bCs/>
          <w:lang w:val="hr-HR"/>
        </w:rPr>
        <w:t>)</w:t>
      </w:r>
      <w:r w:rsidRPr="0092620B">
        <w:rPr>
          <w:b w:val="0"/>
          <w:bCs/>
          <w:lang w:val="hr-HR"/>
        </w:rPr>
        <w:t xml:space="preserve"> iznose </w:t>
      </w:r>
      <w:r w:rsidR="00CA1AE2">
        <w:rPr>
          <w:b w:val="0"/>
          <w:bCs/>
          <w:lang w:val="hr-HR"/>
        </w:rPr>
        <w:t>3</w:t>
      </w:r>
      <w:r w:rsidRPr="0092620B">
        <w:rPr>
          <w:b w:val="0"/>
          <w:bCs/>
          <w:lang w:val="hr-HR"/>
        </w:rPr>
        <w:t>.</w:t>
      </w:r>
      <w:r w:rsidR="00CA1AE2">
        <w:rPr>
          <w:b w:val="0"/>
          <w:bCs/>
          <w:lang w:val="hr-HR"/>
        </w:rPr>
        <w:t>875,99</w:t>
      </w:r>
      <w:r w:rsidRPr="0092620B">
        <w:rPr>
          <w:b w:val="0"/>
          <w:bCs/>
          <w:lang w:val="hr-HR"/>
        </w:rPr>
        <w:t xml:space="preserve"> </w:t>
      </w:r>
      <w:r w:rsidR="00CA1AE2">
        <w:rPr>
          <w:b w:val="0"/>
          <w:bCs/>
          <w:lang w:val="hr-HR"/>
        </w:rPr>
        <w:t>eura</w:t>
      </w:r>
      <w:r w:rsidRPr="0092620B">
        <w:rPr>
          <w:b w:val="0"/>
          <w:bCs/>
          <w:lang w:val="hr-HR"/>
        </w:rPr>
        <w:t xml:space="preserve">. </w:t>
      </w:r>
      <w:r>
        <w:rPr>
          <w:b w:val="0"/>
          <w:bCs/>
          <w:lang w:val="hr-HR"/>
        </w:rPr>
        <w:t xml:space="preserve">Potraživanja od Hrvatskog zavoda za zdravstveno osiguranje za refundacije bolovanja iznosi </w:t>
      </w:r>
      <w:r w:rsidR="00CA1AE2">
        <w:rPr>
          <w:b w:val="0"/>
          <w:bCs/>
          <w:lang w:val="hr-HR"/>
        </w:rPr>
        <w:t>2.716,49</w:t>
      </w:r>
      <w:r>
        <w:rPr>
          <w:b w:val="0"/>
          <w:bCs/>
          <w:lang w:val="hr-HR"/>
        </w:rPr>
        <w:t xml:space="preserve"> </w:t>
      </w:r>
      <w:r w:rsidR="00CA1AE2">
        <w:rPr>
          <w:b w:val="0"/>
          <w:bCs/>
          <w:lang w:val="hr-HR"/>
        </w:rPr>
        <w:t>eura</w:t>
      </w:r>
      <w:r>
        <w:rPr>
          <w:b w:val="0"/>
          <w:bCs/>
          <w:lang w:val="hr-HR"/>
        </w:rPr>
        <w:t xml:space="preserve"> a</w:t>
      </w:r>
      <w:r w:rsidRPr="0092620B">
        <w:rPr>
          <w:b w:val="0"/>
          <w:bCs/>
          <w:lang w:val="hr-HR"/>
        </w:rPr>
        <w:t xml:space="preserve"> potraživanja za dane predujmove </w:t>
      </w:r>
      <w:r w:rsidR="00CA1AE2">
        <w:rPr>
          <w:b w:val="0"/>
          <w:bCs/>
          <w:lang w:val="hr-HR"/>
        </w:rPr>
        <w:t>1</w:t>
      </w:r>
      <w:r>
        <w:rPr>
          <w:b w:val="0"/>
          <w:bCs/>
          <w:lang w:val="hr-HR"/>
        </w:rPr>
        <w:t>.</w:t>
      </w:r>
      <w:r w:rsidR="00CA1AE2">
        <w:rPr>
          <w:b w:val="0"/>
          <w:bCs/>
          <w:lang w:val="hr-HR"/>
        </w:rPr>
        <w:t>159,50</w:t>
      </w:r>
      <w:r w:rsidRPr="0092620B">
        <w:rPr>
          <w:b w:val="0"/>
          <w:bCs/>
          <w:lang w:val="hr-HR"/>
        </w:rPr>
        <w:t xml:space="preserve"> </w:t>
      </w:r>
      <w:r w:rsidR="00CA1AE2">
        <w:rPr>
          <w:b w:val="0"/>
          <w:bCs/>
          <w:lang w:val="hr-HR"/>
        </w:rPr>
        <w:t>eura</w:t>
      </w:r>
      <w:r w:rsidRPr="0092620B">
        <w:rPr>
          <w:b w:val="0"/>
          <w:bCs/>
          <w:lang w:val="hr-HR"/>
        </w:rPr>
        <w:t>.</w:t>
      </w:r>
      <w:r>
        <w:rPr>
          <w:b w:val="0"/>
          <w:bCs/>
          <w:lang w:val="hr-HR"/>
        </w:rPr>
        <w:t xml:space="preserve"> </w:t>
      </w:r>
    </w:p>
    <w:p w14:paraId="5177E49C" w14:textId="77777777" w:rsidR="00D630F8" w:rsidRPr="0092620B" w:rsidRDefault="00D630F8" w:rsidP="00D630F8">
      <w:pPr>
        <w:ind w:left="720"/>
        <w:jc w:val="both"/>
        <w:rPr>
          <w:b w:val="0"/>
          <w:bCs/>
          <w:lang w:val="hr-HR"/>
        </w:rPr>
      </w:pPr>
    </w:p>
    <w:p w14:paraId="70E24C29" w14:textId="322B32BD" w:rsidR="00D630F8" w:rsidRDefault="00D630F8" w:rsidP="00C83B86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 w:rsidRPr="00CA1AE2">
        <w:rPr>
          <w:b w:val="0"/>
          <w:bCs/>
          <w:lang w:val="hr-HR"/>
        </w:rPr>
        <w:t>Potraživanja za prihode poslovanja (</w:t>
      </w:r>
      <w:r w:rsidR="00CA1AE2" w:rsidRPr="00CA1AE2">
        <w:rPr>
          <w:b w:val="0"/>
          <w:bCs/>
          <w:lang w:val="hr-HR"/>
        </w:rPr>
        <w:t>Šifra</w:t>
      </w:r>
      <w:r w:rsidRPr="00CA1AE2">
        <w:rPr>
          <w:b w:val="0"/>
          <w:bCs/>
          <w:lang w:val="hr-HR"/>
        </w:rPr>
        <w:t xml:space="preserve"> </w:t>
      </w:r>
      <w:r w:rsidR="00CA1AE2" w:rsidRPr="00CA1AE2">
        <w:rPr>
          <w:b w:val="0"/>
          <w:bCs/>
          <w:lang w:val="hr-HR"/>
        </w:rPr>
        <w:t>16</w:t>
      </w:r>
      <w:r w:rsidRPr="00CA1AE2">
        <w:rPr>
          <w:b w:val="0"/>
          <w:bCs/>
          <w:lang w:val="hr-HR"/>
        </w:rPr>
        <w:t xml:space="preserve">) smanjeni su </w:t>
      </w:r>
      <w:r w:rsidR="00CA1AE2" w:rsidRPr="00CA1AE2">
        <w:rPr>
          <w:b w:val="0"/>
          <w:bCs/>
          <w:lang w:val="hr-HR"/>
        </w:rPr>
        <w:t xml:space="preserve">86% u </w:t>
      </w:r>
      <w:r w:rsidRPr="00CA1AE2">
        <w:rPr>
          <w:b w:val="0"/>
          <w:bCs/>
          <w:lang w:val="hr-HR"/>
        </w:rPr>
        <w:t>odnosu na prošlu godinu</w:t>
      </w:r>
      <w:r w:rsidR="00CA1AE2">
        <w:rPr>
          <w:b w:val="0"/>
          <w:bCs/>
          <w:lang w:val="hr-HR"/>
        </w:rPr>
        <w:t xml:space="preserve"> i iznose 6.690,92 eura.</w:t>
      </w:r>
    </w:p>
    <w:p w14:paraId="2BC1BA8D" w14:textId="77777777" w:rsidR="00CA1AE2" w:rsidRPr="00CA1AE2" w:rsidRDefault="00CA1AE2" w:rsidP="00CA1AE2">
      <w:pPr>
        <w:jc w:val="both"/>
        <w:rPr>
          <w:b w:val="0"/>
          <w:bCs/>
          <w:lang w:val="hr-HR"/>
        </w:rPr>
      </w:pPr>
    </w:p>
    <w:p w14:paraId="3490BA34" w14:textId="6BEC0286" w:rsidR="00D630F8" w:rsidRDefault="00D630F8" w:rsidP="00D630F8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>
        <w:rPr>
          <w:b w:val="0"/>
          <w:bCs/>
          <w:lang w:val="hr-HR"/>
        </w:rPr>
        <w:t>Izvanbilančni zapisi - pasiva (</w:t>
      </w:r>
      <w:r w:rsidR="00CA1AE2">
        <w:rPr>
          <w:b w:val="0"/>
          <w:bCs/>
          <w:lang w:val="hr-HR"/>
        </w:rPr>
        <w:t>Šifra</w:t>
      </w:r>
      <w:r>
        <w:rPr>
          <w:b w:val="0"/>
          <w:bCs/>
          <w:lang w:val="hr-HR"/>
        </w:rPr>
        <w:t xml:space="preserve"> </w:t>
      </w:r>
      <w:r w:rsidR="00CA1AE2">
        <w:rPr>
          <w:b w:val="0"/>
          <w:bCs/>
          <w:lang w:val="hr-HR"/>
        </w:rPr>
        <w:t>996</w:t>
      </w:r>
      <w:r>
        <w:rPr>
          <w:b w:val="0"/>
          <w:bCs/>
          <w:lang w:val="hr-HR"/>
        </w:rPr>
        <w:t xml:space="preserve">) iznosi </w:t>
      </w:r>
      <w:r w:rsidR="00CA1AE2">
        <w:rPr>
          <w:b w:val="0"/>
          <w:bCs/>
          <w:lang w:val="hr-HR"/>
        </w:rPr>
        <w:t>130</w:t>
      </w:r>
      <w:r>
        <w:rPr>
          <w:b w:val="0"/>
          <w:bCs/>
          <w:lang w:val="hr-HR"/>
        </w:rPr>
        <w:t>.</w:t>
      </w:r>
      <w:r w:rsidR="00CA1AE2">
        <w:rPr>
          <w:b w:val="0"/>
          <w:bCs/>
          <w:lang w:val="hr-HR"/>
        </w:rPr>
        <w:t>855,49</w:t>
      </w:r>
      <w:r>
        <w:rPr>
          <w:b w:val="0"/>
          <w:bCs/>
          <w:lang w:val="hr-HR"/>
        </w:rPr>
        <w:t xml:space="preserve"> </w:t>
      </w:r>
      <w:r w:rsidR="00CA1AE2">
        <w:rPr>
          <w:b w:val="0"/>
          <w:bCs/>
          <w:lang w:val="hr-HR"/>
        </w:rPr>
        <w:t>eura</w:t>
      </w:r>
      <w:r>
        <w:rPr>
          <w:b w:val="0"/>
          <w:bCs/>
          <w:lang w:val="hr-HR"/>
        </w:rPr>
        <w:t xml:space="preserve"> i odnosi se na primljene bankovne garancije.</w:t>
      </w:r>
    </w:p>
    <w:p w14:paraId="49081BB9" w14:textId="77777777" w:rsidR="004C7383" w:rsidRDefault="004C7383" w:rsidP="004C7383">
      <w:pPr>
        <w:pStyle w:val="Odlomakpopisa"/>
        <w:rPr>
          <w:b w:val="0"/>
          <w:bCs/>
          <w:lang w:val="hr-HR"/>
        </w:rPr>
      </w:pPr>
    </w:p>
    <w:p w14:paraId="7968EAE4" w14:textId="3233EF41" w:rsidR="004C7383" w:rsidRDefault="004C7383" w:rsidP="00D630F8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>
        <w:rPr>
          <w:b w:val="0"/>
          <w:bCs/>
          <w:lang w:val="hr-HR"/>
        </w:rPr>
        <w:t>Prilikom konverzije iznosa iz kuna u eure došlo je do razlike između stanja 31.12.2022. i stanja 01.01.2023. godine. U preuzetim podacima iz aplikacije RKPFI imamo razliku između imovine  (Šifra B</w:t>
      </w:r>
      <w:r w:rsidR="00AB017F">
        <w:rPr>
          <w:b w:val="0"/>
          <w:bCs/>
          <w:lang w:val="hr-HR"/>
        </w:rPr>
        <w:t>00</w:t>
      </w:r>
      <w:r>
        <w:rPr>
          <w:b w:val="0"/>
          <w:bCs/>
          <w:lang w:val="hr-HR"/>
        </w:rPr>
        <w:t>1)</w:t>
      </w:r>
      <w:r w:rsidR="00AB017F">
        <w:rPr>
          <w:b w:val="0"/>
          <w:bCs/>
          <w:lang w:val="hr-HR"/>
        </w:rPr>
        <w:t xml:space="preserve"> i obveza i vlastitih izvora (Šifra B003) u iznosu od 0,02 centa. Razlika između knjigovodstvenih podataka i podataka iz aplikacije RKPFI iznosi 0,01 cent.</w:t>
      </w:r>
    </w:p>
    <w:p w14:paraId="2F4439BA" w14:textId="77777777" w:rsidR="00D630F8" w:rsidRDefault="00D630F8" w:rsidP="00D630F8">
      <w:pPr>
        <w:ind w:left="720"/>
        <w:jc w:val="both"/>
        <w:rPr>
          <w:b w:val="0"/>
          <w:bCs/>
          <w:lang w:val="hr-HR"/>
        </w:rPr>
      </w:pPr>
    </w:p>
    <w:p w14:paraId="6767706E" w14:textId="77777777" w:rsidR="00D630F8" w:rsidRPr="000C55CB" w:rsidRDefault="00D630F8" w:rsidP="00D630F8">
      <w:pPr>
        <w:ind w:left="720"/>
        <w:jc w:val="both"/>
        <w:rPr>
          <w:b w:val="0"/>
          <w:bCs/>
          <w:lang w:val="hr-HR"/>
        </w:rPr>
      </w:pPr>
    </w:p>
    <w:p w14:paraId="06512054" w14:textId="77777777" w:rsidR="00D630F8" w:rsidRDefault="00D630F8" w:rsidP="00D630F8">
      <w:pPr>
        <w:jc w:val="both"/>
        <w:rPr>
          <w:b w:val="0"/>
          <w:bCs/>
          <w:lang w:val="hr-HR"/>
        </w:rPr>
      </w:pPr>
    </w:p>
    <w:p w14:paraId="7151ED5C" w14:textId="77777777" w:rsidR="00D630F8" w:rsidRPr="00BD7494" w:rsidRDefault="00D630F8" w:rsidP="00D630F8">
      <w:pPr>
        <w:jc w:val="both"/>
        <w:rPr>
          <w:b w:val="0"/>
          <w:bCs/>
          <w:i/>
          <w:u w:val="single"/>
          <w:lang w:val="hr-HR"/>
        </w:rPr>
      </w:pPr>
      <w:r w:rsidRPr="00BD7494">
        <w:rPr>
          <w:b w:val="0"/>
          <w:bCs/>
          <w:i/>
          <w:u w:val="single"/>
          <w:lang w:val="hr-HR"/>
        </w:rPr>
        <w:t xml:space="preserve">Bilješke uz obrazac </w:t>
      </w:r>
      <w:r>
        <w:rPr>
          <w:b w:val="0"/>
          <w:bCs/>
          <w:i/>
          <w:u w:val="single"/>
          <w:lang w:val="hr-HR"/>
        </w:rPr>
        <w:t>PVRIO</w:t>
      </w:r>
    </w:p>
    <w:p w14:paraId="6F0BE120" w14:textId="77777777" w:rsidR="00D630F8" w:rsidRDefault="00D630F8" w:rsidP="00D630F8">
      <w:pPr>
        <w:jc w:val="both"/>
        <w:rPr>
          <w:b w:val="0"/>
          <w:bCs/>
          <w:lang w:val="hr-HR"/>
        </w:rPr>
      </w:pPr>
    </w:p>
    <w:p w14:paraId="645C36A1" w14:textId="5C98DA10" w:rsidR="00D630F8" w:rsidRDefault="00D630F8" w:rsidP="00827EB3">
      <w:pPr>
        <w:numPr>
          <w:ilvl w:val="0"/>
          <w:numId w:val="1"/>
        </w:numPr>
        <w:jc w:val="both"/>
        <w:rPr>
          <w:b w:val="0"/>
          <w:bCs/>
          <w:lang w:val="hr-HR"/>
        </w:rPr>
      </w:pPr>
      <w:r w:rsidRPr="002153A6">
        <w:rPr>
          <w:b w:val="0"/>
          <w:bCs/>
          <w:lang w:val="hr-HR"/>
        </w:rPr>
        <w:t xml:space="preserve"> Javna ustanova Nacionalni park Paklenica imala je smanjenje imovine u iznosu </w:t>
      </w:r>
      <w:r w:rsidR="00CA1AE2" w:rsidRPr="002153A6">
        <w:rPr>
          <w:b w:val="0"/>
          <w:bCs/>
          <w:lang w:val="hr-HR"/>
        </w:rPr>
        <w:t>2</w:t>
      </w:r>
      <w:r w:rsidRPr="002153A6">
        <w:rPr>
          <w:b w:val="0"/>
          <w:bCs/>
          <w:lang w:val="hr-HR"/>
        </w:rPr>
        <w:t>.</w:t>
      </w:r>
      <w:r w:rsidR="00CA1AE2" w:rsidRPr="002153A6">
        <w:rPr>
          <w:b w:val="0"/>
          <w:bCs/>
          <w:lang w:val="hr-HR"/>
        </w:rPr>
        <w:t>417,21</w:t>
      </w:r>
      <w:r w:rsidRPr="002153A6">
        <w:rPr>
          <w:b w:val="0"/>
          <w:bCs/>
          <w:lang w:val="hr-HR"/>
        </w:rPr>
        <w:t xml:space="preserve"> </w:t>
      </w:r>
      <w:r w:rsidR="00CA1AE2" w:rsidRPr="002153A6">
        <w:rPr>
          <w:b w:val="0"/>
          <w:bCs/>
          <w:lang w:val="hr-HR"/>
        </w:rPr>
        <w:t>eura</w:t>
      </w:r>
      <w:r w:rsidRPr="002153A6">
        <w:rPr>
          <w:b w:val="0"/>
          <w:bCs/>
          <w:lang w:val="hr-HR"/>
        </w:rPr>
        <w:t xml:space="preserve"> radi likvidacije imovine po inventuri. </w:t>
      </w:r>
    </w:p>
    <w:p w14:paraId="6899C756" w14:textId="77777777" w:rsidR="002153A6" w:rsidRDefault="002153A6" w:rsidP="002153A6">
      <w:pPr>
        <w:ind w:left="720"/>
        <w:jc w:val="both"/>
        <w:rPr>
          <w:b w:val="0"/>
          <w:bCs/>
          <w:lang w:val="hr-HR"/>
        </w:rPr>
      </w:pPr>
    </w:p>
    <w:p w14:paraId="67875AA5" w14:textId="77777777" w:rsidR="002153A6" w:rsidRPr="002153A6" w:rsidRDefault="002153A6" w:rsidP="002153A6">
      <w:pPr>
        <w:ind w:left="720"/>
        <w:jc w:val="both"/>
        <w:rPr>
          <w:b w:val="0"/>
          <w:bCs/>
          <w:lang w:val="hr-HR"/>
        </w:rPr>
      </w:pPr>
    </w:p>
    <w:p w14:paraId="40A8AE6E" w14:textId="77777777" w:rsidR="00D630F8" w:rsidRPr="00E9574F" w:rsidRDefault="00D630F8" w:rsidP="00D630F8">
      <w:pPr>
        <w:jc w:val="both"/>
        <w:rPr>
          <w:b w:val="0"/>
          <w:bCs/>
          <w:i/>
          <w:u w:val="single"/>
          <w:lang w:val="hr-HR"/>
        </w:rPr>
      </w:pPr>
      <w:r w:rsidRPr="00E9574F">
        <w:rPr>
          <w:b w:val="0"/>
          <w:bCs/>
          <w:i/>
          <w:u w:val="single"/>
          <w:lang w:val="hr-HR"/>
        </w:rPr>
        <w:lastRenderedPageBreak/>
        <w:t>Bilješke uz obrazac Obveze</w:t>
      </w:r>
    </w:p>
    <w:p w14:paraId="22389A0A" w14:textId="77777777" w:rsidR="00D630F8" w:rsidRDefault="00D630F8" w:rsidP="00D630F8">
      <w:pPr>
        <w:ind w:left="720"/>
        <w:jc w:val="both"/>
        <w:rPr>
          <w:b w:val="0"/>
          <w:bCs/>
          <w:lang w:val="hr-HR"/>
        </w:rPr>
      </w:pPr>
    </w:p>
    <w:p w14:paraId="707A3092" w14:textId="77777777" w:rsidR="00D630F8" w:rsidRDefault="00D630F8" w:rsidP="00D630F8">
      <w:pPr>
        <w:ind w:left="720"/>
        <w:jc w:val="both"/>
        <w:rPr>
          <w:b w:val="0"/>
          <w:bCs/>
          <w:lang w:val="hr-HR"/>
        </w:rPr>
      </w:pPr>
    </w:p>
    <w:p w14:paraId="771AA534" w14:textId="7C0948B8" w:rsidR="00D630F8" w:rsidRDefault="00D630F8" w:rsidP="00424151">
      <w:pPr>
        <w:pStyle w:val="Zaglavlje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hr-HR"/>
        </w:rPr>
      </w:pPr>
      <w:r w:rsidRPr="006F0A24">
        <w:rPr>
          <w:rFonts w:ascii="Times New Roman" w:hAnsi="Times New Roman"/>
          <w:sz w:val="24"/>
          <w:szCs w:val="24"/>
          <w:lang w:val="hr-HR"/>
        </w:rPr>
        <w:t xml:space="preserve"> Stanje obveza na dan </w:t>
      </w:r>
      <w:r w:rsidR="006F0A24" w:rsidRPr="006F0A24">
        <w:rPr>
          <w:rFonts w:ascii="Times New Roman" w:hAnsi="Times New Roman"/>
          <w:sz w:val="24"/>
          <w:szCs w:val="24"/>
          <w:lang w:val="hr-HR"/>
        </w:rPr>
        <w:t>0</w:t>
      </w:r>
      <w:r w:rsidRPr="006F0A24">
        <w:rPr>
          <w:rFonts w:ascii="Times New Roman" w:hAnsi="Times New Roman"/>
          <w:sz w:val="24"/>
          <w:szCs w:val="24"/>
          <w:lang w:val="hr-HR"/>
        </w:rPr>
        <w:t>1.</w:t>
      </w:r>
      <w:r w:rsidR="006F0A24" w:rsidRPr="006F0A24">
        <w:rPr>
          <w:rFonts w:ascii="Times New Roman" w:hAnsi="Times New Roman"/>
          <w:sz w:val="24"/>
          <w:szCs w:val="24"/>
          <w:lang w:val="hr-HR"/>
        </w:rPr>
        <w:t>0</w:t>
      </w:r>
      <w:r w:rsidRPr="006F0A24">
        <w:rPr>
          <w:rFonts w:ascii="Times New Roman" w:hAnsi="Times New Roman"/>
          <w:sz w:val="24"/>
          <w:szCs w:val="24"/>
          <w:lang w:val="hr-HR"/>
        </w:rPr>
        <w:t>1.202</w:t>
      </w:r>
      <w:r w:rsidR="006F0A24" w:rsidRPr="006F0A24">
        <w:rPr>
          <w:rFonts w:ascii="Times New Roman" w:hAnsi="Times New Roman"/>
          <w:sz w:val="24"/>
          <w:szCs w:val="24"/>
          <w:lang w:val="hr-HR"/>
        </w:rPr>
        <w:t>3</w:t>
      </w:r>
      <w:r w:rsidRPr="006F0A24">
        <w:rPr>
          <w:rFonts w:ascii="Times New Roman" w:hAnsi="Times New Roman"/>
          <w:sz w:val="24"/>
          <w:szCs w:val="24"/>
          <w:lang w:val="hr-HR"/>
        </w:rPr>
        <w:t>. godine</w:t>
      </w:r>
      <w:r w:rsidR="006F0A24" w:rsidRPr="006F0A24">
        <w:rPr>
          <w:rFonts w:ascii="Times New Roman" w:hAnsi="Times New Roman"/>
          <w:sz w:val="24"/>
          <w:szCs w:val="24"/>
          <w:lang w:val="hr-HR"/>
        </w:rPr>
        <w:t xml:space="preserve"> bilo je</w:t>
      </w:r>
      <w:r w:rsidRPr="006F0A24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6F0A24" w:rsidRPr="006F0A24">
        <w:rPr>
          <w:rFonts w:ascii="Times New Roman" w:hAnsi="Times New Roman"/>
          <w:sz w:val="24"/>
          <w:szCs w:val="24"/>
          <w:lang w:val="hr-HR"/>
        </w:rPr>
        <w:t>37</w:t>
      </w:r>
      <w:r w:rsidRPr="006F0A24">
        <w:rPr>
          <w:rFonts w:ascii="Times New Roman" w:hAnsi="Times New Roman"/>
          <w:sz w:val="24"/>
          <w:szCs w:val="24"/>
          <w:lang w:val="hr-HR"/>
        </w:rPr>
        <w:t>.</w:t>
      </w:r>
      <w:r w:rsidR="006F0A24" w:rsidRPr="006F0A24">
        <w:rPr>
          <w:rFonts w:ascii="Times New Roman" w:hAnsi="Times New Roman"/>
          <w:sz w:val="24"/>
          <w:szCs w:val="24"/>
          <w:lang w:val="hr-HR"/>
        </w:rPr>
        <w:t>530,89 eura</w:t>
      </w:r>
      <w:r w:rsidRPr="006F0A24">
        <w:rPr>
          <w:rFonts w:ascii="Times New Roman" w:hAnsi="Times New Roman"/>
          <w:sz w:val="24"/>
          <w:szCs w:val="24"/>
          <w:lang w:val="hr-HR"/>
        </w:rPr>
        <w:t xml:space="preserve">. </w:t>
      </w:r>
      <w:r w:rsidR="006F0A24" w:rsidRPr="006F0A24">
        <w:rPr>
          <w:rFonts w:ascii="Times New Roman" w:hAnsi="Times New Roman"/>
          <w:sz w:val="24"/>
          <w:szCs w:val="24"/>
          <w:lang w:val="hr-HR"/>
        </w:rPr>
        <w:t xml:space="preserve">Stanje na kraju godine 31.12. 2023. godine iznosi 85.500,09 eura. </w:t>
      </w:r>
    </w:p>
    <w:p w14:paraId="13FBB920" w14:textId="77777777" w:rsidR="006F0A24" w:rsidRDefault="006F0A24" w:rsidP="006F0A24">
      <w:pPr>
        <w:pStyle w:val="Zaglavlje"/>
        <w:ind w:left="720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7944EE38" w14:textId="19280448" w:rsidR="006F0A24" w:rsidRDefault="006F0A24" w:rsidP="00424151">
      <w:pPr>
        <w:pStyle w:val="Zaglavlje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Dospjele obveze iznose 2.000,00 eura</w:t>
      </w:r>
      <w:r w:rsidR="00F03504">
        <w:rPr>
          <w:rFonts w:ascii="Times New Roman" w:hAnsi="Times New Roman"/>
          <w:sz w:val="24"/>
          <w:szCs w:val="24"/>
          <w:lang w:val="hr-HR"/>
        </w:rPr>
        <w:t>, a odnose se na speleološka istraživanja. Račun je primljen 29.12.2023. godine a to je ujedno i bio dan dospijeća plaćanja. Obveza je plaćena u 2024. godini.</w:t>
      </w:r>
    </w:p>
    <w:p w14:paraId="20CD6AB3" w14:textId="77777777" w:rsidR="00F03504" w:rsidRDefault="00F03504" w:rsidP="00F03504">
      <w:pPr>
        <w:pStyle w:val="Odlomakpopisa"/>
        <w:rPr>
          <w:lang w:val="hr-HR"/>
        </w:rPr>
      </w:pPr>
    </w:p>
    <w:p w14:paraId="370DA05A" w14:textId="08BFDC60" w:rsidR="00F03504" w:rsidRDefault="00F03504" w:rsidP="00424151">
      <w:pPr>
        <w:pStyle w:val="Zaglavlje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Nedospjele obveze iznose 83.500,09 eura a najveći dio odnosi se na plaće zaposlenih.</w:t>
      </w:r>
    </w:p>
    <w:p w14:paraId="6D3D654A" w14:textId="77777777" w:rsidR="006F0A24" w:rsidRDefault="006F0A24" w:rsidP="006F0A24">
      <w:pPr>
        <w:pStyle w:val="Zaglavlje"/>
        <w:ind w:left="720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72EEAA23" w14:textId="77777777" w:rsidR="006F0A24" w:rsidRPr="006F0A24" w:rsidRDefault="006F0A24" w:rsidP="006F0A24">
      <w:pPr>
        <w:pStyle w:val="Zaglavlje"/>
        <w:jc w:val="both"/>
        <w:rPr>
          <w:rFonts w:ascii="Times New Roman" w:hAnsi="Times New Roman"/>
          <w:sz w:val="24"/>
          <w:szCs w:val="24"/>
          <w:lang w:val="hr-HR"/>
        </w:rPr>
      </w:pPr>
    </w:p>
    <w:p w14:paraId="5440A40A" w14:textId="77777777" w:rsidR="00D630F8" w:rsidRPr="008E4AD4" w:rsidRDefault="00D630F8" w:rsidP="00D630F8">
      <w:pPr>
        <w:pStyle w:val="Zaglavlje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hr-HR"/>
        </w:rPr>
      </w:pPr>
      <w:r w:rsidRPr="008E4AD4">
        <w:rPr>
          <w:rFonts w:ascii="Times New Roman" w:hAnsi="Times New Roman"/>
          <w:sz w:val="24"/>
          <w:szCs w:val="24"/>
          <w:lang w:val="hr-HR"/>
        </w:rPr>
        <w:t>Pregled ugovornih odnosa i sl. koji uz ispunjenje određenih uvjeta, mogu postati obveza ili imovina.</w:t>
      </w:r>
    </w:p>
    <w:p w14:paraId="4EE2000E" w14:textId="77777777" w:rsidR="00D630F8" w:rsidRPr="008E4AD4" w:rsidRDefault="00D630F8" w:rsidP="00D630F8">
      <w:pPr>
        <w:pStyle w:val="Zaglavlje"/>
        <w:ind w:left="720"/>
        <w:rPr>
          <w:rFonts w:ascii="Times New Roman" w:hAnsi="Times New Roman"/>
          <w:lang w:val="hr-HR"/>
        </w:rPr>
      </w:pPr>
    </w:p>
    <w:p w14:paraId="4F28EC8E" w14:textId="77777777" w:rsidR="00D630F8" w:rsidRPr="00BD7494" w:rsidRDefault="00D630F8" w:rsidP="00D630F8">
      <w:pPr>
        <w:ind w:left="720"/>
        <w:jc w:val="both"/>
        <w:rPr>
          <w:b w:val="0"/>
          <w:bCs/>
          <w:lang w:val="hr-HR"/>
        </w:rPr>
      </w:pPr>
    </w:p>
    <w:p w14:paraId="7007EAC2" w14:textId="77777777" w:rsidR="00D630F8" w:rsidRDefault="00D630F8" w:rsidP="00D630F8">
      <w:pPr>
        <w:pStyle w:val="Zaglavlje"/>
        <w:ind w:left="720"/>
        <w:rPr>
          <w:rFonts w:ascii="Times New Roman" w:hAnsi="Times New Roman"/>
          <w:b/>
          <w:lang w:val="hr-HR"/>
        </w:rPr>
      </w:pPr>
    </w:p>
    <w:p w14:paraId="7AC6193F" w14:textId="77777777" w:rsidR="00D630F8" w:rsidRPr="008E4AD4" w:rsidRDefault="00D630F8" w:rsidP="00D630F8">
      <w:pPr>
        <w:pStyle w:val="Zaglavlje"/>
        <w:ind w:left="720"/>
        <w:rPr>
          <w:rFonts w:ascii="Times New Roman" w:hAnsi="Times New Roman"/>
          <w:sz w:val="24"/>
          <w:szCs w:val="24"/>
          <w:lang w:val="sv-SE"/>
        </w:rPr>
      </w:pPr>
      <w:r w:rsidRPr="008E4AD4">
        <w:rPr>
          <w:rFonts w:ascii="Times New Roman" w:hAnsi="Times New Roman"/>
          <w:b/>
          <w:sz w:val="24"/>
          <w:szCs w:val="24"/>
          <w:lang w:val="sv-SE"/>
        </w:rPr>
        <w:t>HIPOTEKA</w:t>
      </w:r>
      <w:r w:rsidRPr="008E4AD4">
        <w:rPr>
          <w:rFonts w:ascii="Times New Roman" w:hAnsi="Times New Roman"/>
          <w:sz w:val="24"/>
          <w:szCs w:val="24"/>
          <w:lang w:val="sv-SE"/>
        </w:rPr>
        <w:t>: NEMA</w:t>
      </w:r>
    </w:p>
    <w:p w14:paraId="1CC380FF" w14:textId="77777777" w:rsidR="00D630F8" w:rsidRPr="00787156" w:rsidRDefault="00D630F8" w:rsidP="00D630F8">
      <w:pPr>
        <w:pStyle w:val="Zaglavlje"/>
        <w:ind w:left="720"/>
        <w:rPr>
          <w:rFonts w:ascii="Times New Roman" w:hAnsi="Times New Roman"/>
          <w:sz w:val="24"/>
          <w:szCs w:val="24"/>
          <w:lang w:val="hr-HR"/>
        </w:rPr>
      </w:pPr>
      <w:r w:rsidRPr="008E4AD4">
        <w:rPr>
          <w:rFonts w:ascii="Times New Roman" w:hAnsi="Times New Roman"/>
          <w:b/>
          <w:lang w:val="sv-SE"/>
        </w:rPr>
        <w:t>DANA KREDITNA PISMA</w:t>
      </w:r>
      <w:r w:rsidRPr="008E4AD4">
        <w:rPr>
          <w:rFonts w:ascii="Times New Roman" w:hAnsi="Times New Roman"/>
          <w:sz w:val="24"/>
          <w:szCs w:val="24"/>
          <w:lang w:val="sv-SE"/>
        </w:rPr>
        <w:t>: N</w:t>
      </w:r>
      <w:r>
        <w:rPr>
          <w:rFonts w:ascii="Times New Roman" w:hAnsi="Times New Roman"/>
          <w:sz w:val="24"/>
          <w:szCs w:val="24"/>
          <w:lang w:val="hr-HR"/>
        </w:rPr>
        <w:t>EMA</w:t>
      </w:r>
    </w:p>
    <w:p w14:paraId="13387AE6" w14:textId="77777777" w:rsidR="00D630F8" w:rsidRDefault="00D630F8" w:rsidP="00D630F8">
      <w:pPr>
        <w:ind w:left="720"/>
        <w:rPr>
          <w:rFonts w:cs="Times New Roman"/>
          <w:lang w:val="hr-HR"/>
        </w:rPr>
      </w:pPr>
    </w:p>
    <w:p w14:paraId="78CF8F3C" w14:textId="77777777" w:rsidR="00D630F8" w:rsidRPr="00BD7494" w:rsidRDefault="00D630F8" w:rsidP="00D630F8">
      <w:pPr>
        <w:ind w:left="720"/>
        <w:rPr>
          <w:rFonts w:cs="Times New Roman"/>
          <w:lang w:val="hr-HR"/>
        </w:rPr>
      </w:pPr>
      <w:r w:rsidRPr="00BD7494">
        <w:rPr>
          <w:rFonts w:cs="Times New Roman"/>
          <w:lang w:val="hr-HR"/>
        </w:rPr>
        <w:t>Popis sudskih sporova:</w:t>
      </w:r>
    </w:p>
    <w:p w14:paraId="4DB6EE27" w14:textId="77777777" w:rsidR="00D630F8" w:rsidRPr="00BD7494" w:rsidRDefault="00D630F8" w:rsidP="00D630F8">
      <w:pPr>
        <w:ind w:left="720"/>
        <w:rPr>
          <w:rFonts w:cs="Times New Roman"/>
          <w:lang w:val="hr-HR"/>
        </w:rPr>
      </w:pPr>
    </w:p>
    <w:p w14:paraId="7DDB23A8" w14:textId="77777777" w:rsidR="00D630F8" w:rsidRDefault="00D630F8" w:rsidP="00D630F8">
      <w:pPr>
        <w:ind w:left="720"/>
        <w:rPr>
          <w:rFonts w:cs="Times New Roman"/>
          <w:lang w:val="hr-HR"/>
        </w:rPr>
      </w:pPr>
      <w:r w:rsidRPr="00BD7494">
        <w:rPr>
          <w:rFonts w:cs="Times New Roman"/>
          <w:lang w:val="hr-HR"/>
        </w:rPr>
        <w:t>Aktivni sudski sporovi koji mogu postati imovina:</w:t>
      </w:r>
    </w:p>
    <w:p w14:paraId="5AF3EDE6" w14:textId="77777777" w:rsidR="00D630F8" w:rsidRDefault="00D630F8" w:rsidP="00D630F8">
      <w:pPr>
        <w:ind w:left="720"/>
        <w:rPr>
          <w:rFonts w:cs="Times New Roman"/>
          <w:lang w:val="hr-HR"/>
        </w:rPr>
      </w:pPr>
    </w:p>
    <w:p w14:paraId="5AFA72C9" w14:textId="77777777" w:rsidR="00D630F8" w:rsidRDefault="00D630F8" w:rsidP="00D630F8">
      <w:pPr>
        <w:ind w:left="720"/>
        <w:rPr>
          <w:rFonts w:cs="Times New Roman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2265"/>
        <w:gridCol w:w="2273"/>
        <w:gridCol w:w="2265"/>
      </w:tblGrid>
      <w:tr w:rsidR="00D630F8" w14:paraId="20468D69" w14:textId="77777777" w:rsidTr="00157880">
        <w:tc>
          <w:tcPr>
            <w:tcW w:w="2337" w:type="dxa"/>
            <w:shd w:val="clear" w:color="auto" w:fill="F2F2F2"/>
          </w:tcPr>
          <w:p w14:paraId="551267E1" w14:textId="77777777" w:rsidR="00D630F8" w:rsidRDefault="00D630F8" w:rsidP="00157880">
            <w:pPr>
              <w:rPr>
                <w:rFonts w:ascii="Tahoma" w:hAnsi="Tahoma"/>
                <w:b w:val="0"/>
                <w:sz w:val="16"/>
                <w:szCs w:val="16"/>
              </w:rPr>
            </w:pPr>
            <w:r w:rsidRPr="0031653F">
              <w:rPr>
                <w:rFonts w:ascii="Tahoma" w:hAnsi="Tahoma"/>
                <w:b w:val="0"/>
                <w:sz w:val="16"/>
                <w:szCs w:val="16"/>
              </w:rPr>
              <w:t>Tuženik:</w:t>
            </w:r>
          </w:p>
          <w:p w14:paraId="3E27FAEE" w14:textId="77777777" w:rsidR="00D630F8" w:rsidRPr="0031653F" w:rsidRDefault="00D630F8" w:rsidP="00157880">
            <w:pPr>
              <w:rPr>
                <w:rFonts w:ascii="Tahoma" w:hAnsi="Tahoma"/>
                <w:b w:val="0"/>
                <w:sz w:val="16"/>
                <w:szCs w:val="16"/>
              </w:rPr>
            </w:pPr>
          </w:p>
        </w:tc>
        <w:tc>
          <w:tcPr>
            <w:tcW w:w="2337" w:type="dxa"/>
            <w:shd w:val="clear" w:color="auto" w:fill="F2F2F2"/>
          </w:tcPr>
          <w:p w14:paraId="1ED24E49" w14:textId="77777777" w:rsidR="00D630F8" w:rsidRPr="0031653F" w:rsidRDefault="00D630F8" w:rsidP="00157880">
            <w:pPr>
              <w:rPr>
                <w:rFonts w:ascii="Tahoma" w:hAnsi="Tahoma"/>
                <w:b w:val="0"/>
                <w:sz w:val="16"/>
                <w:szCs w:val="16"/>
              </w:rPr>
            </w:pPr>
            <w:r w:rsidRPr="0031653F">
              <w:rPr>
                <w:rFonts w:ascii="Tahoma" w:hAnsi="Tahoma"/>
                <w:b w:val="0"/>
                <w:sz w:val="16"/>
                <w:szCs w:val="16"/>
              </w:rPr>
              <w:t>Vrsta/opis sudskog spora</w:t>
            </w:r>
          </w:p>
        </w:tc>
        <w:tc>
          <w:tcPr>
            <w:tcW w:w="2338" w:type="dxa"/>
            <w:shd w:val="clear" w:color="auto" w:fill="F2F2F2"/>
          </w:tcPr>
          <w:p w14:paraId="0512077C" w14:textId="77777777" w:rsidR="00D630F8" w:rsidRPr="0031653F" w:rsidRDefault="00D630F8" w:rsidP="00157880">
            <w:pPr>
              <w:rPr>
                <w:rFonts w:ascii="Tahoma" w:hAnsi="Tahoma"/>
                <w:b w:val="0"/>
                <w:sz w:val="16"/>
                <w:szCs w:val="16"/>
              </w:rPr>
            </w:pPr>
            <w:r w:rsidRPr="0031653F">
              <w:rPr>
                <w:rFonts w:ascii="Tahoma" w:hAnsi="Tahoma"/>
                <w:b w:val="0"/>
                <w:sz w:val="16"/>
                <w:szCs w:val="16"/>
              </w:rPr>
              <w:t>Procjena financijskog učinka</w:t>
            </w:r>
          </w:p>
        </w:tc>
        <w:tc>
          <w:tcPr>
            <w:tcW w:w="2338" w:type="dxa"/>
            <w:shd w:val="clear" w:color="auto" w:fill="F2F2F2"/>
          </w:tcPr>
          <w:p w14:paraId="1FB5E608" w14:textId="77777777" w:rsidR="00D630F8" w:rsidRPr="0031653F" w:rsidRDefault="00D630F8" w:rsidP="00157880">
            <w:pPr>
              <w:rPr>
                <w:rFonts w:ascii="Tahoma" w:hAnsi="Tahoma"/>
                <w:b w:val="0"/>
                <w:sz w:val="16"/>
                <w:szCs w:val="16"/>
              </w:rPr>
            </w:pPr>
            <w:r w:rsidRPr="0031653F">
              <w:rPr>
                <w:rFonts w:ascii="Tahoma" w:hAnsi="Tahoma"/>
                <w:b w:val="0"/>
                <w:sz w:val="16"/>
                <w:szCs w:val="16"/>
              </w:rPr>
              <w:t>Status predmeta</w:t>
            </w:r>
          </w:p>
        </w:tc>
      </w:tr>
      <w:tr w:rsidR="00D630F8" w14:paraId="6E14F67B" w14:textId="77777777" w:rsidTr="00157880">
        <w:tc>
          <w:tcPr>
            <w:tcW w:w="2337" w:type="dxa"/>
          </w:tcPr>
          <w:p w14:paraId="4DABBA14" w14:textId="77777777" w:rsidR="00D630F8" w:rsidRPr="0031653F" w:rsidRDefault="00D630F8" w:rsidP="00157880">
            <w:pPr>
              <w:rPr>
                <w:rFonts w:ascii="Tahoma" w:hAnsi="Tahoma"/>
                <w:b w:val="0"/>
                <w:sz w:val="16"/>
                <w:szCs w:val="16"/>
              </w:rPr>
            </w:pPr>
          </w:p>
        </w:tc>
        <w:tc>
          <w:tcPr>
            <w:tcW w:w="2337" w:type="dxa"/>
          </w:tcPr>
          <w:p w14:paraId="500E6F4D" w14:textId="77777777" w:rsidR="00D630F8" w:rsidRPr="0031653F" w:rsidRDefault="00D630F8" w:rsidP="00157880">
            <w:pPr>
              <w:rPr>
                <w:rFonts w:ascii="Tahoma" w:hAnsi="Tahoma"/>
                <w:b w:val="0"/>
                <w:sz w:val="16"/>
                <w:szCs w:val="16"/>
              </w:rPr>
            </w:pPr>
          </w:p>
        </w:tc>
        <w:tc>
          <w:tcPr>
            <w:tcW w:w="2338" w:type="dxa"/>
          </w:tcPr>
          <w:p w14:paraId="54D0B53D" w14:textId="77777777" w:rsidR="00D630F8" w:rsidRPr="0031653F" w:rsidRDefault="00D630F8" w:rsidP="00157880">
            <w:pPr>
              <w:rPr>
                <w:rFonts w:ascii="Tahoma" w:hAnsi="Tahoma"/>
                <w:b w:val="0"/>
                <w:sz w:val="16"/>
                <w:szCs w:val="16"/>
              </w:rPr>
            </w:pPr>
          </w:p>
        </w:tc>
        <w:tc>
          <w:tcPr>
            <w:tcW w:w="2338" w:type="dxa"/>
          </w:tcPr>
          <w:p w14:paraId="65C5BDF3" w14:textId="77777777" w:rsidR="00D630F8" w:rsidRPr="0031653F" w:rsidRDefault="00D630F8" w:rsidP="00157880">
            <w:pPr>
              <w:rPr>
                <w:rFonts w:ascii="Tahoma" w:hAnsi="Tahoma"/>
                <w:b w:val="0"/>
                <w:sz w:val="16"/>
                <w:szCs w:val="16"/>
              </w:rPr>
            </w:pPr>
          </w:p>
        </w:tc>
      </w:tr>
    </w:tbl>
    <w:p w14:paraId="3540B968" w14:textId="77777777" w:rsidR="00D630F8" w:rsidRPr="00BD7494" w:rsidRDefault="00D630F8" w:rsidP="00D630F8">
      <w:pPr>
        <w:ind w:left="720"/>
        <w:rPr>
          <w:rFonts w:cs="Times New Roman"/>
          <w:lang w:val="hr-HR"/>
        </w:rPr>
      </w:pPr>
    </w:p>
    <w:p w14:paraId="0F1593D7" w14:textId="77777777" w:rsidR="00D630F8" w:rsidRPr="00BD7494" w:rsidRDefault="00D630F8" w:rsidP="00D630F8">
      <w:pPr>
        <w:ind w:left="720"/>
        <w:rPr>
          <w:rFonts w:cs="Times New Roman"/>
          <w:lang w:val="hr-HR"/>
        </w:rPr>
      </w:pPr>
    </w:p>
    <w:p w14:paraId="49D55667" w14:textId="77777777" w:rsidR="00D630F8" w:rsidRPr="00BD7494" w:rsidRDefault="00D630F8" w:rsidP="00D630F8">
      <w:pPr>
        <w:ind w:left="720"/>
        <w:rPr>
          <w:rFonts w:cs="Times New Roman"/>
          <w:lang w:val="hr-HR"/>
        </w:rPr>
      </w:pPr>
    </w:p>
    <w:p w14:paraId="18608935" w14:textId="77777777" w:rsidR="00D630F8" w:rsidRDefault="00D630F8" w:rsidP="00D630F8">
      <w:pPr>
        <w:ind w:left="720"/>
        <w:rPr>
          <w:rFonts w:cs="Times New Roman"/>
          <w:lang w:val="hr-HR"/>
        </w:rPr>
      </w:pPr>
      <w:r w:rsidRPr="00BD7494">
        <w:rPr>
          <w:rFonts w:cs="Times New Roman"/>
          <w:lang w:val="hr-HR"/>
        </w:rPr>
        <w:t>Pasivni sudski sporovi koji mogu postati obveze</w:t>
      </w:r>
      <w:r>
        <w:rPr>
          <w:rFonts w:cs="Times New Roman"/>
          <w:lang w:val="hr-HR"/>
        </w:rPr>
        <w:t>:</w:t>
      </w:r>
    </w:p>
    <w:p w14:paraId="4A7C7D49" w14:textId="77777777" w:rsidR="00D630F8" w:rsidRDefault="00D630F8" w:rsidP="00D630F8">
      <w:pPr>
        <w:ind w:left="720"/>
        <w:rPr>
          <w:rFonts w:cs="Times New Roman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9"/>
        <w:gridCol w:w="2266"/>
        <w:gridCol w:w="2273"/>
        <w:gridCol w:w="2265"/>
      </w:tblGrid>
      <w:tr w:rsidR="00D630F8" w14:paraId="588B61B5" w14:textId="77777777" w:rsidTr="00157880">
        <w:tc>
          <w:tcPr>
            <w:tcW w:w="2337" w:type="dxa"/>
            <w:shd w:val="clear" w:color="auto" w:fill="F2F2F2"/>
          </w:tcPr>
          <w:p w14:paraId="24DF3ADA" w14:textId="77777777" w:rsidR="00D630F8" w:rsidRPr="0031653F" w:rsidRDefault="00D630F8" w:rsidP="00157880">
            <w:pPr>
              <w:rPr>
                <w:rFonts w:ascii="Tahoma" w:hAnsi="Tahoma"/>
                <w:b w:val="0"/>
                <w:sz w:val="16"/>
                <w:szCs w:val="16"/>
              </w:rPr>
            </w:pPr>
            <w:r w:rsidRPr="0031653F">
              <w:rPr>
                <w:rFonts w:ascii="Tahoma" w:hAnsi="Tahoma"/>
                <w:b w:val="0"/>
                <w:sz w:val="16"/>
                <w:szCs w:val="16"/>
              </w:rPr>
              <w:t>Tužitelj:</w:t>
            </w:r>
          </w:p>
        </w:tc>
        <w:tc>
          <w:tcPr>
            <w:tcW w:w="2337" w:type="dxa"/>
            <w:shd w:val="clear" w:color="auto" w:fill="F2F2F2"/>
          </w:tcPr>
          <w:p w14:paraId="22E1952A" w14:textId="77777777" w:rsidR="00D630F8" w:rsidRPr="0031653F" w:rsidRDefault="00D630F8" w:rsidP="00157880">
            <w:pPr>
              <w:rPr>
                <w:rFonts w:ascii="Tahoma" w:hAnsi="Tahoma"/>
                <w:b w:val="0"/>
                <w:sz w:val="16"/>
                <w:szCs w:val="16"/>
              </w:rPr>
            </w:pPr>
            <w:r w:rsidRPr="0031653F">
              <w:rPr>
                <w:rFonts w:ascii="Tahoma" w:hAnsi="Tahoma"/>
                <w:b w:val="0"/>
                <w:sz w:val="16"/>
                <w:szCs w:val="16"/>
              </w:rPr>
              <w:t>Vrsta/opis sudskog spora</w:t>
            </w:r>
          </w:p>
        </w:tc>
        <w:tc>
          <w:tcPr>
            <w:tcW w:w="2338" w:type="dxa"/>
            <w:shd w:val="clear" w:color="auto" w:fill="F2F2F2"/>
          </w:tcPr>
          <w:p w14:paraId="4324292D" w14:textId="77777777" w:rsidR="00D630F8" w:rsidRPr="0031653F" w:rsidRDefault="00D630F8" w:rsidP="00157880">
            <w:pPr>
              <w:rPr>
                <w:rFonts w:ascii="Tahoma" w:hAnsi="Tahoma"/>
                <w:b w:val="0"/>
                <w:sz w:val="16"/>
                <w:szCs w:val="16"/>
              </w:rPr>
            </w:pPr>
            <w:r w:rsidRPr="0031653F">
              <w:rPr>
                <w:rFonts w:ascii="Tahoma" w:hAnsi="Tahoma"/>
                <w:b w:val="0"/>
                <w:sz w:val="16"/>
                <w:szCs w:val="16"/>
              </w:rPr>
              <w:t>Procjena financijskog učinka</w:t>
            </w:r>
          </w:p>
        </w:tc>
        <w:tc>
          <w:tcPr>
            <w:tcW w:w="2338" w:type="dxa"/>
            <w:shd w:val="clear" w:color="auto" w:fill="F2F2F2"/>
          </w:tcPr>
          <w:p w14:paraId="5D4C70AC" w14:textId="77777777" w:rsidR="00D630F8" w:rsidRPr="0031653F" w:rsidRDefault="00D630F8" w:rsidP="00157880">
            <w:pPr>
              <w:rPr>
                <w:rFonts w:ascii="Tahoma" w:hAnsi="Tahoma"/>
                <w:b w:val="0"/>
                <w:sz w:val="16"/>
                <w:szCs w:val="16"/>
              </w:rPr>
            </w:pPr>
            <w:r w:rsidRPr="0031653F">
              <w:rPr>
                <w:rFonts w:ascii="Tahoma" w:hAnsi="Tahoma"/>
                <w:b w:val="0"/>
                <w:sz w:val="16"/>
                <w:szCs w:val="16"/>
              </w:rPr>
              <w:t>Status predmeta</w:t>
            </w:r>
          </w:p>
        </w:tc>
      </w:tr>
      <w:tr w:rsidR="00D630F8" w14:paraId="5BAF5207" w14:textId="77777777" w:rsidTr="00157880">
        <w:tc>
          <w:tcPr>
            <w:tcW w:w="2337" w:type="dxa"/>
          </w:tcPr>
          <w:p w14:paraId="763033D1" w14:textId="77777777" w:rsidR="00D630F8" w:rsidRPr="0031653F" w:rsidRDefault="00D630F8" w:rsidP="00157880">
            <w:pPr>
              <w:rPr>
                <w:rFonts w:ascii="Tahoma" w:hAnsi="Tahoma"/>
                <w:b w:val="0"/>
                <w:sz w:val="16"/>
                <w:szCs w:val="16"/>
              </w:rPr>
            </w:pPr>
          </w:p>
        </w:tc>
        <w:tc>
          <w:tcPr>
            <w:tcW w:w="2337" w:type="dxa"/>
          </w:tcPr>
          <w:p w14:paraId="3240DBAD" w14:textId="77777777" w:rsidR="00D630F8" w:rsidRPr="0031653F" w:rsidRDefault="00D630F8" w:rsidP="00157880">
            <w:pPr>
              <w:rPr>
                <w:rFonts w:ascii="Tahoma" w:hAnsi="Tahoma"/>
                <w:b w:val="0"/>
                <w:sz w:val="16"/>
                <w:szCs w:val="16"/>
              </w:rPr>
            </w:pPr>
          </w:p>
        </w:tc>
        <w:tc>
          <w:tcPr>
            <w:tcW w:w="2338" w:type="dxa"/>
          </w:tcPr>
          <w:p w14:paraId="7D385456" w14:textId="77777777" w:rsidR="00D630F8" w:rsidRPr="0031653F" w:rsidRDefault="00D630F8" w:rsidP="00157880">
            <w:pPr>
              <w:rPr>
                <w:rFonts w:ascii="Tahoma" w:hAnsi="Tahoma"/>
                <w:b w:val="0"/>
                <w:sz w:val="16"/>
                <w:szCs w:val="16"/>
              </w:rPr>
            </w:pPr>
          </w:p>
        </w:tc>
        <w:tc>
          <w:tcPr>
            <w:tcW w:w="2338" w:type="dxa"/>
          </w:tcPr>
          <w:p w14:paraId="750854EF" w14:textId="77777777" w:rsidR="00D630F8" w:rsidRPr="0031653F" w:rsidRDefault="00D630F8" w:rsidP="00157880">
            <w:pPr>
              <w:rPr>
                <w:rFonts w:ascii="Tahoma" w:hAnsi="Tahoma"/>
                <w:b w:val="0"/>
                <w:sz w:val="16"/>
                <w:szCs w:val="16"/>
              </w:rPr>
            </w:pPr>
          </w:p>
        </w:tc>
      </w:tr>
    </w:tbl>
    <w:p w14:paraId="6FEAC476" w14:textId="77777777" w:rsidR="00D630F8" w:rsidRPr="00BD7494" w:rsidRDefault="00D630F8" w:rsidP="00D630F8">
      <w:pPr>
        <w:ind w:left="720"/>
        <w:rPr>
          <w:rFonts w:cs="Times New Roman"/>
          <w:lang w:val="hr-HR"/>
        </w:rPr>
      </w:pPr>
    </w:p>
    <w:p w14:paraId="1C7FCE9E" w14:textId="77777777" w:rsidR="00D630F8" w:rsidRPr="00BD7494" w:rsidRDefault="00D630F8" w:rsidP="00D630F8">
      <w:pPr>
        <w:ind w:left="720"/>
        <w:jc w:val="both"/>
        <w:rPr>
          <w:rFonts w:cs="Times New Roman"/>
          <w:b w:val="0"/>
          <w:bCs/>
          <w:lang w:val="hr-HR"/>
        </w:rPr>
      </w:pPr>
    </w:p>
    <w:p w14:paraId="6E263EAA" w14:textId="77777777" w:rsidR="00D630F8" w:rsidRPr="00BD7494" w:rsidRDefault="00D630F8" w:rsidP="00D630F8">
      <w:pPr>
        <w:ind w:left="720"/>
        <w:jc w:val="both"/>
        <w:rPr>
          <w:rFonts w:cs="Times New Roman"/>
          <w:b w:val="0"/>
          <w:bCs/>
          <w:lang w:val="hr-HR"/>
        </w:rPr>
      </w:pPr>
    </w:p>
    <w:p w14:paraId="4C3EF399" w14:textId="77777777" w:rsidR="00D630F8" w:rsidRPr="00BD7494" w:rsidRDefault="00D630F8" w:rsidP="00D630F8">
      <w:pPr>
        <w:rPr>
          <w:rFonts w:cs="Times New Roman"/>
          <w:b w:val="0"/>
          <w:bCs/>
          <w:u w:val="single"/>
          <w:lang w:val="hr-HR"/>
        </w:rPr>
      </w:pPr>
    </w:p>
    <w:p w14:paraId="076E4785" w14:textId="77777777" w:rsidR="00771ACA" w:rsidRDefault="00771ACA">
      <w:pPr>
        <w:rPr>
          <w:b w:val="0"/>
          <w:bCs/>
          <w:u w:val="single"/>
          <w:lang w:val="hr-HR"/>
        </w:rPr>
      </w:pPr>
    </w:p>
    <w:p w14:paraId="2CBA5CE9" w14:textId="77777777" w:rsidR="00F36EF6" w:rsidRDefault="00F36EF6">
      <w:pPr>
        <w:rPr>
          <w:b w:val="0"/>
          <w:bCs/>
          <w:u w:val="single"/>
          <w:lang w:val="hr-HR"/>
        </w:rPr>
      </w:pPr>
    </w:p>
    <w:p w14:paraId="3D99697A" w14:textId="77777777" w:rsidR="001C2AF5" w:rsidRDefault="001C2AF5">
      <w:pPr>
        <w:rPr>
          <w:b w:val="0"/>
          <w:bCs/>
          <w:u w:val="single"/>
          <w:lang w:val="hr-HR"/>
        </w:rPr>
      </w:pPr>
    </w:p>
    <w:p w14:paraId="048B14D7" w14:textId="77777777" w:rsidR="00223620" w:rsidRDefault="00223620">
      <w:pPr>
        <w:rPr>
          <w:b w:val="0"/>
          <w:bCs/>
          <w:u w:val="single"/>
          <w:lang w:val="hr-HR"/>
        </w:rPr>
      </w:pPr>
    </w:p>
    <w:p w14:paraId="66AB2670" w14:textId="77777777" w:rsidR="002451C5" w:rsidRDefault="002451C5">
      <w:pPr>
        <w:rPr>
          <w:b w:val="0"/>
          <w:bCs/>
          <w:lang w:val="hr-HR"/>
        </w:rPr>
      </w:pPr>
      <w:r w:rsidRPr="008F0526">
        <w:rPr>
          <w:b w:val="0"/>
          <w:bCs/>
          <w:lang w:val="hr-HR"/>
        </w:rPr>
        <w:t>Za</w:t>
      </w:r>
      <w:r w:rsidRPr="00F8337B">
        <w:rPr>
          <w:b w:val="0"/>
          <w:bCs/>
          <w:lang w:val="hr-HR"/>
        </w:rPr>
        <w:t xml:space="preserve"> </w:t>
      </w:r>
      <w:r w:rsidRPr="008F0526">
        <w:rPr>
          <w:b w:val="0"/>
          <w:bCs/>
          <w:lang w:val="hr-HR"/>
        </w:rPr>
        <w:t>ra</w:t>
      </w:r>
      <w:r w:rsidRPr="00F8337B">
        <w:rPr>
          <w:b w:val="0"/>
          <w:bCs/>
          <w:lang w:val="hr-HR"/>
        </w:rPr>
        <w:t>č</w:t>
      </w:r>
      <w:r w:rsidRPr="008F0526">
        <w:rPr>
          <w:b w:val="0"/>
          <w:bCs/>
          <w:lang w:val="hr-HR"/>
        </w:rPr>
        <w:t>unovodstvo</w:t>
      </w:r>
      <w:r w:rsidRPr="00F8337B">
        <w:rPr>
          <w:b w:val="0"/>
          <w:bCs/>
          <w:lang w:val="hr-HR"/>
        </w:rPr>
        <w:t>:</w:t>
      </w:r>
      <w:r w:rsidRPr="00F8337B">
        <w:rPr>
          <w:b w:val="0"/>
          <w:bCs/>
          <w:lang w:val="hr-HR"/>
        </w:rPr>
        <w:tab/>
      </w:r>
      <w:r w:rsidRPr="00F8337B">
        <w:rPr>
          <w:b w:val="0"/>
          <w:bCs/>
          <w:lang w:val="hr-HR"/>
        </w:rPr>
        <w:tab/>
      </w:r>
      <w:r w:rsidRPr="00F8337B">
        <w:rPr>
          <w:b w:val="0"/>
          <w:bCs/>
          <w:lang w:val="hr-HR"/>
        </w:rPr>
        <w:tab/>
      </w:r>
      <w:r w:rsidRPr="00F8337B">
        <w:rPr>
          <w:b w:val="0"/>
          <w:bCs/>
          <w:lang w:val="hr-HR"/>
        </w:rPr>
        <w:tab/>
      </w:r>
      <w:r w:rsidRPr="00F8337B">
        <w:rPr>
          <w:b w:val="0"/>
          <w:bCs/>
          <w:lang w:val="hr-HR"/>
        </w:rPr>
        <w:tab/>
      </w:r>
      <w:r w:rsidRPr="00F8337B">
        <w:rPr>
          <w:b w:val="0"/>
          <w:bCs/>
          <w:lang w:val="hr-HR"/>
        </w:rPr>
        <w:tab/>
      </w:r>
      <w:r w:rsidRPr="00F8337B">
        <w:rPr>
          <w:b w:val="0"/>
          <w:bCs/>
          <w:lang w:val="hr-HR"/>
        </w:rPr>
        <w:tab/>
      </w:r>
      <w:r w:rsidR="00F641E0">
        <w:rPr>
          <w:b w:val="0"/>
          <w:bCs/>
          <w:lang w:val="hr-HR"/>
        </w:rPr>
        <w:t xml:space="preserve">    </w:t>
      </w:r>
      <w:r w:rsidRPr="008F0526">
        <w:rPr>
          <w:b w:val="0"/>
          <w:bCs/>
          <w:lang w:val="hr-HR"/>
        </w:rPr>
        <w:t>Ravnatelj</w:t>
      </w:r>
      <w:r w:rsidR="005D79D9">
        <w:rPr>
          <w:b w:val="0"/>
          <w:bCs/>
          <w:lang w:val="hr-HR"/>
        </w:rPr>
        <w:t>ica:</w:t>
      </w:r>
    </w:p>
    <w:p w14:paraId="4EEE8894" w14:textId="77777777" w:rsidR="00D15ED6" w:rsidRDefault="00D15ED6">
      <w:pPr>
        <w:rPr>
          <w:b w:val="0"/>
          <w:bCs/>
          <w:lang w:val="hr-HR"/>
        </w:rPr>
      </w:pPr>
    </w:p>
    <w:p w14:paraId="2FFA7334" w14:textId="77777777" w:rsidR="002451C5" w:rsidRPr="00F8337B" w:rsidRDefault="002451C5">
      <w:pPr>
        <w:rPr>
          <w:lang w:val="hr-HR"/>
        </w:rPr>
      </w:pPr>
      <w:r w:rsidRPr="008F0526">
        <w:rPr>
          <w:b w:val="0"/>
          <w:bCs/>
          <w:lang w:val="hr-HR"/>
        </w:rPr>
        <w:t>Slaven</w:t>
      </w:r>
      <w:r w:rsidRPr="00F8337B">
        <w:rPr>
          <w:b w:val="0"/>
          <w:bCs/>
          <w:lang w:val="hr-HR"/>
        </w:rPr>
        <w:t xml:space="preserve"> </w:t>
      </w:r>
      <w:r w:rsidRPr="008F0526">
        <w:rPr>
          <w:b w:val="0"/>
          <w:bCs/>
          <w:lang w:val="hr-HR"/>
        </w:rPr>
        <w:t>Bu</w:t>
      </w:r>
      <w:r w:rsidRPr="00F8337B">
        <w:rPr>
          <w:b w:val="0"/>
          <w:bCs/>
          <w:lang w:val="hr-HR"/>
        </w:rPr>
        <w:t>š</w:t>
      </w:r>
      <w:r w:rsidRPr="008F0526">
        <w:rPr>
          <w:b w:val="0"/>
          <w:bCs/>
          <w:lang w:val="hr-HR"/>
        </w:rPr>
        <w:t>ljeta</w:t>
      </w:r>
      <w:r w:rsidRPr="00F8337B">
        <w:rPr>
          <w:b w:val="0"/>
          <w:bCs/>
          <w:lang w:val="hr-HR"/>
        </w:rPr>
        <w:tab/>
      </w:r>
      <w:r w:rsidRPr="00F8337B">
        <w:rPr>
          <w:b w:val="0"/>
          <w:bCs/>
          <w:lang w:val="hr-HR"/>
        </w:rPr>
        <w:tab/>
      </w:r>
      <w:r w:rsidRPr="00F8337B">
        <w:rPr>
          <w:b w:val="0"/>
          <w:bCs/>
          <w:lang w:val="hr-HR"/>
        </w:rPr>
        <w:tab/>
      </w:r>
      <w:r w:rsidRPr="00F8337B">
        <w:rPr>
          <w:b w:val="0"/>
          <w:bCs/>
          <w:lang w:val="hr-HR"/>
        </w:rPr>
        <w:tab/>
      </w:r>
      <w:r w:rsidRPr="00F8337B">
        <w:rPr>
          <w:b w:val="0"/>
          <w:bCs/>
          <w:lang w:val="hr-HR"/>
        </w:rPr>
        <w:tab/>
      </w:r>
      <w:r w:rsidRPr="00F8337B">
        <w:rPr>
          <w:b w:val="0"/>
          <w:bCs/>
          <w:lang w:val="hr-HR"/>
        </w:rPr>
        <w:tab/>
      </w:r>
      <w:r w:rsidRPr="00F8337B">
        <w:rPr>
          <w:b w:val="0"/>
          <w:bCs/>
          <w:lang w:val="hr-HR"/>
        </w:rPr>
        <w:tab/>
      </w:r>
      <w:r w:rsidR="005D79D9">
        <w:rPr>
          <w:b w:val="0"/>
          <w:bCs/>
          <w:lang w:val="hr-HR"/>
        </w:rPr>
        <w:t>Natalija Andačić</w:t>
      </w:r>
      <w:r w:rsidRPr="00F8337B">
        <w:rPr>
          <w:b w:val="0"/>
          <w:bCs/>
          <w:lang w:val="hr-HR"/>
        </w:rPr>
        <w:tab/>
      </w:r>
    </w:p>
    <w:sectPr w:rsidR="002451C5" w:rsidRPr="00F8337B" w:rsidSect="00A5451B">
      <w:pgSz w:w="11907" w:h="16840" w:code="9"/>
      <w:pgMar w:top="1417" w:right="1417" w:bottom="1417" w:left="1417" w:header="720" w:footer="720" w:gutter="0"/>
      <w:cols w:space="708"/>
      <w:docGrid w:linePitch="32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54C4E"/>
    <w:multiLevelType w:val="hybridMultilevel"/>
    <w:tmpl w:val="2E8E7950"/>
    <w:lvl w:ilvl="0" w:tplc="770805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E37B24"/>
    <w:multiLevelType w:val="hybridMultilevel"/>
    <w:tmpl w:val="E0026B28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01476D5"/>
    <w:multiLevelType w:val="hybridMultilevel"/>
    <w:tmpl w:val="116A86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32053FC"/>
    <w:multiLevelType w:val="hybridMultilevel"/>
    <w:tmpl w:val="1368E4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B86C96"/>
    <w:multiLevelType w:val="hybridMultilevel"/>
    <w:tmpl w:val="1368E4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EC78C4"/>
    <w:multiLevelType w:val="hybridMultilevel"/>
    <w:tmpl w:val="9BC0980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410E24"/>
    <w:multiLevelType w:val="hybridMultilevel"/>
    <w:tmpl w:val="731468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3C12F4"/>
    <w:multiLevelType w:val="hybridMultilevel"/>
    <w:tmpl w:val="8696AC5C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93143814">
    <w:abstractNumId w:val="0"/>
  </w:num>
  <w:num w:numId="2" w16cid:durableId="1833257700">
    <w:abstractNumId w:val="2"/>
  </w:num>
  <w:num w:numId="3" w16cid:durableId="1492134187">
    <w:abstractNumId w:val="5"/>
  </w:num>
  <w:num w:numId="4" w16cid:durableId="368456519">
    <w:abstractNumId w:val="6"/>
  </w:num>
  <w:num w:numId="5" w16cid:durableId="1945842172">
    <w:abstractNumId w:val="1"/>
  </w:num>
  <w:num w:numId="6" w16cid:durableId="1116829930">
    <w:abstractNumId w:val="3"/>
  </w:num>
  <w:num w:numId="7" w16cid:durableId="2047442069">
    <w:abstractNumId w:val="4"/>
  </w:num>
  <w:num w:numId="8" w16cid:durableId="9607229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241"/>
  <w:drawingGridVerticalSpacing w:val="244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3356"/>
    <w:rsid w:val="00011611"/>
    <w:rsid w:val="000154E3"/>
    <w:rsid w:val="00030418"/>
    <w:rsid w:val="000336C3"/>
    <w:rsid w:val="00034502"/>
    <w:rsid w:val="00047FA0"/>
    <w:rsid w:val="0005194C"/>
    <w:rsid w:val="00055053"/>
    <w:rsid w:val="000622E5"/>
    <w:rsid w:val="00066343"/>
    <w:rsid w:val="00080F14"/>
    <w:rsid w:val="00085733"/>
    <w:rsid w:val="000A6C14"/>
    <w:rsid w:val="000A7760"/>
    <w:rsid w:val="000B151E"/>
    <w:rsid w:val="000D2704"/>
    <w:rsid w:val="000F6FF6"/>
    <w:rsid w:val="00105B0A"/>
    <w:rsid w:val="00106718"/>
    <w:rsid w:val="001274C2"/>
    <w:rsid w:val="00142454"/>
    <w:rsid w:val="00153AF9"/>
    <w:rsid w:val="001616C5"/>
    <w:rsid w:val="001760FE"/>
    <w:rsid w:val="00181534"/>
    <w:rsid w:val="001A0501"/>
    <w:rsid w:val="001A57E2"/>
    <w:rsid w:val="001A5F40"/>
    <w:rsid w:val="001B1179"/>
    <w:rsid w:val="001B1787"/>
    <w:rsid w:val="001B1907"/>
    <w:rsid w:val="001B6294"/>
    <w:rsid w:val="001C2AF5"/>
    <w:rsid w:val="001D0C92"/>
    <w:rsid w:val="001D4F0F"/>
    <w:rsid w:val="001E2CA6"/>
    <w:rsid w:val="001E353C"/>
    <w:rsid w:val="001E3830"/>
    <w:rsid w:val="001E7F5F"/>
    <w:rsid w:val="001F4CDE"/>
    <w:rsid w:val="00206C15"/>
    <w:rsid w:val="002127C8"/>
    <w:rsid w:val="002153A6"/>
    <w:rsid w:val="00217343"/>
    <w:rsid w:val="00223620"/>
    <w:rsid w:val="00237609"/>
    <w:rsid w:val="0024099A"/>
    <w:rsid w:val="002451C5"/>
    <w:rsid w:val="00246AD5"/>
    <w:rsid w:val="0025419F"/>
    <w:rsid w:val="0026616E"/>
    <w:rsid w:val="00270EEE"/>
    <w:rsid w:val="00280F40"/>
    <w:rsid w:val="002B01E6"/>
    <w:rsid w:val="002B5B10"/>
    <w:rsid w:val="002D0374"/>
    <w:rsid w:val="002E542C"/>
    <w:rsid w:val="002E5D36"/>
    <w:rsid w:val="00311A27"/>
    <w:rsid w:val="003126DD"/>
    <w:rsid w:val="00317670"/>
    <w:rsid w:val="00342900"/>
    <w:rsid w:val="00352514"/>
    <w:rsid w:val="00364550"/>
    <w:rsid w:val="003653CB"/>
    <w:rsid w:val="0037441A"/>
    <w:rsid w:val="00384DCC"/>
    <w:rsid w:val="003A31E2"/>
    <w:rsid w:val="003B4821"/>
    <w:rsid w:val="003B6FA1"/>
    <w:rsid w:val="003D2AE8"/>
    <w:rsid w:val="003D6948"/>
    <w:rsid w:val="003D761C"/>
    <w:rsid w:val="003F7997"/>
    <w:rsid w:val="004013A5"/>
    <w:rsid w:val="00411A5A"/>
    <w:rsid w:val="00420EC1"/>
    <w:rsid w:val="004269C8"/>
    <w:rsid w:val="004447AB"/>
    <w:rsid w:val="00452112"/>
    <w:rsid w:val="00456E96"/>
    <w:rsid w:val="0046295B"/>
    <w:rsid w:val="00462BFA"/>
    <w:rsid w:val="0046372D"/>
    <w:rsid w:val="004655B6"/>
    <w:rsid w:val="0049750A"/>
    <w:rsid w:val="004C7383"/>
    <w:rsid w:val="004D3356"/>
    <w:rsid w:val="004D7A13"/>
    <w:rsid w:val="004E2517"/>
    <w:rsid w:val="004F2B3C"/>
    <w:rsid w:val="0050229D"/>
    <w:rsid w:val="005141BB"/>
    <w:rsid w:val="005404B0"/>
    <w:rsid w:val="00554884"/>
    <w:rsid w:val="00566BF4"/>
    <w:rsid w:val="00597FF5"/>
    <w:rsid w:val="005B0D29"/>
    <w:rsid w:val="005B0ECF"/>
    <w:rsid w:val="005B522C"/>
    <w:rsid w:val="005B5800"/>
    <w:rsid w:val="005C17B9"/>
    <w:rsid w:val="005D6EDB"/>
    <w:rsid w:val="005D79D9"/>
    <w:rsid w:val="005E0CC8"/>
    <w:rsid w:val="006022B0"/>
    <w:rsid w:val="006033DA"/>
    <w:rsid w:val="0060598A"/>
    <w:rsid w:val="00621F76"/>
    <w:rsid w:val="00624B82"/>
    <w:rsid w:val="00625A88"/>
    <w:rsid w:val="00636AE5"/>
    <w:rsid w:val="006501E2"/>
    <w:rsid w:val="00661207"/>
    <w:rsid w:val="00662FE5"/>
    <w:rsid w:val="006862F3"/>
    <w:rsid w:val="006A146F"/>
    <w:rsid w:val="006B12E4"/>
    <w:rsid w:val="006D53FE"/>
    <w:rsid w:val="006D57DB"/>
    <w:rsid w:val="006E34CF"/>
    <w:rsid w:val="006E6C31"/>
    <w:rsid w:val="006F0A24"/>
    <w:rsid w:val="006F680A"/>
    <w:rsid w:val="00701AC4"/>
    <w:rsid w:val="00703B48"/>
    <w:rsid w:val="00706200"/>
    <w:rsid w:val="00706610"/>
    <w:rsid w:val="00720B93"/>
    <w:rsid w:val="00721ED9"/>
    <w:rsid w:val="007358D4"/>
    <w:rsid w:val="00736C72"/>
    <w:rsid w:val="00763B43"/>
    <w:rsid w:val="00771ACA"/>
    <w:rsid w:val="00793B5F"/>
    <w:rsid w:val="007C42A9"/>
    <w:rsid w:val="007C6C93"/>
    <w:rsid w:val="007D66A6"/>
    <w:rsid w:val="007F22A6"/>
    <w:rsid w:val="007F4646"/>
    <w:rsid w:val="007F534F"/>
    <w:rsid w:val="00804436"/>
    <w:rsid w:val="0081024D"/>
    <w:rsid w:val="0081262B"/>
    <w:rsid w:val="008427C6"/>
    <w:rsid w:val="00845D52"/>
    <w:rsid w:val="00861A3F"/>
    <w:rsid w:val="008656A3"/>
    <w:rsid w:val="00865C42"/>
    <w:rsid w:val="00875EE9"/>
    <w:rsid w:val="00884DD0"/>
    <w:rsid w:val="00890111"/>
    <w:rsid w:val="0089602B"/>
    <w:rsid w:val="008B0EEB"/>
    <w:rsid w:val="008B23C8"/>
    <w:rsid w:val="008B302E"/>
    <w:rsid w:val="008E3FB8"/>
    <w:rsid w:val="008F0526"/>
    <w:rsid w:val="008F2C3A"/>
    <w:rsid w:val="008F4322"/>
    <w:rsid w:val="009112F0"/>
    <w:rsid w:val="00913210"/>
    <w:rsid w:val="00921FFC"/>
    <w:rsid w:val="0093082D"/>
    <w:rsid w:val="0094234C"/>
    <w:rsid w:val="00965606"/>
    <w:rsid w:val="009722D4"/>
    <w:rsid w:val="009804AF"/>
    <w:rsid w:val="009853AC"/>
    <w:rsid w:val="009923E4"/>
    <w:rsid w:val="00993FE6"/>
    <w:rsid w:val="009941B7"/>
    <w:rsid w:val="009A0B6C"/>
    <w:rsid w:val="009A3D3B"/>
    <w:rsid w:val="009B0697"/>
    <w:rsid w:val="009B21AF"/>
    <w:rsid w:val="009B21B3"/>
    <w:rsid w:val="009D1714"/>
    <w:rsid w:val="009F0CB4"/>
    <w:rsid w:val="009F1466"/>
    <w:rsid w:val="00A14662"/>
    <w:rsid w:val="00A31407"/>
    <w:rsid w:val="00A32BE4"/>
    <w:rsid w:val="00A42A72"/>
    <w:rsid w:val="00A44F79"/>
    <w:rsid w:val="00A5451B"/>
    <w:rsid w:val="00A6583C"/>
    <w:rsid w:val="00A65CB1"/>
    <w:rsid w:val="00A86E9C"/>
    <w:rsid w:val="00AA4F40"/>
    <w:rsid w:val="00AB017F"/>
    <w:rsid w:val="00AC00E8"/>
    <w:rsid w:val="00AD05C6"/>
    <w:rsid w:val="00AD7054"/>
    <w:rsid w:val="00AE1845"/>
    <w:rsid w:val="00AF1B00"/>
    <w:rsid w:val="00B02ADE"/>
    <w:rsid w:val="00B11194"/>
    <w:rsid w:val="00B22B42"/>
    <w:rsid w:val="00B471BF"/>
    <w:rsid w:val="00B50B4F"/>
    <w:rsid w:val="00B56D67"/>
    <w:rsid w:val="00B62C35"/>
    <w:rsid w:val="00B73853"/>
    <w:rsid w:val="00B96AA5"/>
    <w:rsid w:val="00BA1AA8"/>
    <w:rsid w:val="00BC01C8"/>
    <w:rsid w:val="00BC1774"/>
    <w:rsid w:val="00BE47F3"/>
    <w:rsid w:val="00C009F4"/>
    <w:rsid w:val="00C01584"/>
    <w:rsid w:val="00C01886"/>
    <w:rsid w:val="00C04126"/>
    <w:rsid w:val="00C056C1"/>
    <w:rsid w:val="00C07E0F"/>
    <w:rsid w:val="00C10B18"/>
    <w:rsid w:val="00C20834"/>
    <w:rsid w:val="00C30727"/>
    <w:rsid w:val="00C33214"/>
    <w:rsid w:val="00C40FEC"/>
    <w:rsid w:val="00C479B9"/>
    <w:rsid w:val="00C53325"/>
    <w:rsid w:val="00C612FE"/>
    <w:rsid w:val="00C84C63"/>
    <w:rsid w:val="00C870DC"/>
    <w:rsid w:val="00C95A18"/>
    <w:rsid w:val="00C97D67"/>
    <w:rsid w:val="00CA1AE2"/>
    <w:rsid w:val="00CA3612"/>
    <w:rsid w:val="00CA3E04"/>
    <w:rsid w:val="00CB6289"/>
    <w:rsid w:val="00CC79B2"/>
    <w:rsid w:val="00CE61BC"/>
    <w:rsid w:val="00CF23AB"/>
    <w:rsid w:val="00CF4A24"/>
    <w:rsid w:val="00D05625"/>
    <w:rsid w:val="00D15ED6"/>
    <w:rsid w:val="00D50D5D"/>
    <w:rsid w:val="00D518A1"/>
    <w:rsid w:val="00D560E9"/>
    <w:rsid w:val="00D630F8"/>
    <w:rsid w:val="00D66993"/>
    <w:rsid w:val="00D772C2"/>
    <w:rsid w:val="00DA0353"/>
    <w:rsid w:val="00DB6AAC"/>
    <w:rsid w:val="00DC45FB"/>
    <w:rsid w:val="00DC5A8E"/>
    <w:rsid w:val="00DD31A2"/>
    <w:rsid w:val="00E32080"/>
    <w:rsid w:val="00E35758"/>
    <w:rsid w:val="00E538C1"/>
    <w:rsid w:val="00E63A43"/>
    <w:rsid w:val="00E702EB"/>
    <w:rsid w:val="00E70738"/>
    <w:rsid w:val="00E9628F"/>
    <w:rsid w:val="00EA3CDD"/>
    <w:rsid w:val="00EA417E"/>
    <w:rsid w:val="00EB5351"/>
    <w:rsid w:val="00EC00FD"/>
    <w:rsid w:val="00EC1CCD"/>
    <w:rsid w:val="00ED21CC"/>
    <w:rsid w:val="00EE69F9"/>
    <w:rsid w:val="00F03504"/>
    <w:rsid w:val="00F11B5E"/>
    <w:rsid w:val="00F11C1A"/>
    <w:rsid w:val="00F35C88"/>
    <w:rsid w:val="00F36B96"/>
    <w:rsid w:val="00F36EF6"/>
    <w:rsid w:val="00F40CC7"/>
    <w:rsid w:val="00F463C9"/>
    <w:rsid w:val="00F4785C"/>
    <w:rsid w:val="00F51D27"/>
    <w:rsid w:val="00F55169"/>
    <w:rsid w:val="00F6282B"/>
    <w:rsid w:val="00F641E0"/>
    <w:rsid w:val="00F74F8F"/>
    <w:rsid w:val="00F80567"/>
    <w:rsid w:val="00F81E43"/>
    <w:rsid w:val="00F8337B"/>
    <w:rsid w:val="00F868F9"/>
    <w:rsid w:val="00FA4F11"/>
    <w:rsid w:val="00FB0CC2"/>
    <w:rsid w:val="00FD69F9"/>
    <w:rsid w:val="00FF55E4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528B5C"/>
  <w15:chartTrackingRefBased/>
  <w15:docId w15:val="{50BBBB2F-59A5-4714-A48D-17D48DC6C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rial"/>
      <w:b/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rFonts w:cs="Times New Roman"/>
      <w:bCs/>
      <w:u w:val="single"/>
      <w:lang w:val="hr-HR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rFonts w:cs="Times New Roman"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 w:val="0"/>
      <w:bCs/>
      <w:sz w:val="28"/>
      <w:u w:val="single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A1AA8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034502"/>
    <w:pPr>
      <w:ind w:left="720"/>
    </w:pPr>
  </w:style>
  <w:style w:type="paragraph" w:styleId="Zaglavlje">
    <w:name w:val="header"/>
    <w:basedOn w:val="Normal"/>
    <w:link w:val="ZaglavljeChar"/>
    <w:uiPriority w:val="99"/>
    <w:unhideWhenUsed/>
    <w:rsid w:val="00A32BE4"/>
    <w:pPr>
      <w:tabs>
        <w:tab w:val="center" w:pos="4680"/>
        <w:tab w:val="right" w:pos="9360"/>
      </w:tabs>
    </w:pPr>
    <w:rPr>
      <w:rFonts w:ascii="Calibri" w:eastAsia="Calibri" w:hAnsi="Calibri" w:cs="Times New Roman"/>
      <w:b w:val="0"/>
      <w:sz w:val="22"/>
      <w:szCs w:val="22"/>
    </w:rPr>
  </w:style>
  <w:style w:type="character" w:customStyle="1" w:styleId="ZaglavljeChar">
    <w:name w:val="Zaglavlje Char"/>
    <w:link w:val="Zaglavlje"/>
    <w:uiPriority w:val="99"/>
    <w:rsid w:val="00A32BE4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8F0526"/>
    <w:rPr>
      <w:rFonts w:cs="Arial"/>
      <w:b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98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1205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MINISTARSTVO ZAŠTITE OKOLIŠA</vt:lpstr>
    </vt:vector>
  </TitlesOfParts>
  <Company>NPP</Company>
  <LinksUpToDate>false</LinksUpToDate>
  <CharactersWithSpaces>8058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MINISTARSTVO ZAŠTITE OKOLIŠA</dc:title>
  <dc:subject/>
  <dc:creator>WG-SERVER</dc:creator>
  <cp:keywords/>
  <cp:lastModifiedBy>Slaven Busljeta</cp:lastModifiedBy>
  <cp:revision>3</cp:revision>
  <cp:lastPrinted>2023-07-10T12:57:00Z</cp:lastPrinted>
  <dcterms:created xsi:type="dcterms:W3CDTF">2024-01-30T12:32:00Z</dcterms:created>
  <dcterms:modified xsi:type="dcterms:W3CDTF">2024-01-30T12:46:00Z</dcterms:modified>
</cp:coreProperties>
</file>